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09015B" w14:textId="3E94A615" w:rsidR="00B32C47" w:rsidRDefault="001A2C57" w:rsidP="00B32C47">
      <w:pPr>
        <w:jc w:val="center"/>
        <w:rPr>
          <w:rFonts w:ascii="Arial" w:hAnsi="Arial" w:cs="Arial"/>
          <w:b/>
          <w:bCs/>
          <w:sz w:val="22"/>
          <w:szCs w:val="22"/>
        </w:rPr>
      </w:pPr>
      <w:r>
        <w:rPr>
          <w:rFonts w:ascii="Arial" w:hAnsi="Arial" w:cs="Arial"/>
          <w:b/>
          <w:bCs/>
          <w:sz w:val="22"/>
          <w:szCs w:val="22"/>
        </w:rPr>
        <w:t>Ecuador</w:t>
      </w:r>
      <w:r w:rsidR="002F22E9" w:rsidRPr="00AA2128">
        <w:rPr>
          <w:rFonts w:ascii="Arial" w:hAnsi="Arial" w:cs="Arial"/>
          <w:b/>
          <w:bCs/>
          <w:sz w:val="22"/>
          <w:szCs w:val="22"/>
        </w:rPr>
        <w:t xml:space="preserve"> Document </w:t>
      </w:r>
      <w:r w:rsidR="002F22E9">
        <w:rPr>
          <w:rFonts w:ascii="Arial" w:hAnsi="Arial" w:cs="Arial"/>
          <w:b/>
          <w:bCs/>
          <w:sz w:val="22"/>
          <w:szCs w:val="22"/>
        </w:rPr>
        <w:t xml:space="preserve">and Reporting </w:t>
      </w:r>
      <w:r w:rsidR="002F22E9" w:rsidRPr="00AA2128">
        <w:rPr>
          <w:rFonts w:ascii="Arial" w:hAnsi="Arial" w:cs="Arial"/>
          <w:b/>
          <w:bCs/>
          <w:sz w:val="22"/>
          <w:szCs w:val="22"/>
        </w:rPr>
        <w:t xml:space="preserve">Compliance </w:t>
      </w:r>
      <w:r w:rsidR="002F22E9">
        <w:rPr>
          <w:rFonts w:ascii="Arial" w:hAnsi="Arial" w:cs="Arial"/>
          <w:b/>
          <w:bCs/>
          <w:sz w:val="22"/>
          <w:szCs w:val="22"/>
        </w:rPr>
        <w:t xml:space="preserve">e-invoice </w:t>
      </w:r>
      <w:r w:rsidR="002F22E9" w:rsidRPr="00AA2128">
        <w:rPr>
          <w:rFonts w:ascii="Arial" w:hAnsi="Arial" w:cs="Arial"/>
          <w:b/>
          <w:bCs/>
          <w:sz w:val="22"/>
          <w:szCs w:val="22"/>
        </w:rPr>
        <w:t>by Origen</w:t>
      </w:r>
      <w:r w:rsidR="002F22E9" w:rsidRPr="00E24811">
        <w:rPr>
          <w:rFonts w:ascii="Arial" w:hAnsi="Arial" w:cs="Arial"/>
          <w:b/>
          <w:bCs/>
          <w:sz w:val="22"/>
          <w:szCs w:val="22"/>
        </w:rPr>
        <w:t xml:space="preserve"> </w:t>
      </w:r>
      <w:r w:rsidR="002F22E9" w:rsidRPr="00AA2128">
        <w:rPr>
          <w:rFonts w:ascii="Arial" w:hAnsi="Arial" w:cs="Arial"/>
          <w:b/>
          <w:bCs/>
          <w:sz w:val="22"/>
          <w:szCs w:val="22"/>
        </w:rPr>
        <w:t>Now Available on SAP</w:t>
      </w:r>
      <w:r w:rsidR="002F22E9" w:rsidRPr="00AA2128">
        <w:rPr>
          <w:rFonts w:ascii="Arial" w:hAnsi="Arial" w:cs="Arial"/>
          <w:b/>
          <w:bCs/>
          <w:sz w:val="22"/>
          <w:szCs w:val="22"/>
          <w:vertAlign w:val="superscript"/>
        </w:rPr>
        <w:t>®</w:t>
      </w:r>
      <w:r w:rsidR="002F22E9" w:rsidRPr="00AA2128">
        <w:rPr>
          <w:rFonts w:ascii="Arial" w:hAnsi="Arial" w:cs="Arial"/>
          <w:b/>
          <w:bCs/>
          <w:sz w:val="22"/>
          <w:szCs w:val="22"/>
        </w:rPr>
        <w:t xml:space="preserve"> Store</w:t>
      </w:r>
    </w:p>
    <w:p w14:paraId="2D3AEAD7" w14:textId="77777777" w:rsidR="002F22E9" w:rsidRPr="00051500" w:rsidRDefault="002F22E9" w:rsidP="00B32C47">
      <w:pPr>
        <w:jc w:val="center"/>
        <w:rPr>
          <w:rFonts w:ascii="Arial" w:hAnsi="Arial" w:cs="Arial"/>
          <w:sz w:val="28"/>
          <w:szCs w:val="28"/>
        </w:rPr>
      </w:pPr>
    </w:p>
    <w:p w14:paraId="3E38EEFE" w14:textId="1FF5D667" w:rsidR="002F22E9" w:rsidRPr="00AA2128" w:rsidRDefault="002F22E9" w:rsidP="002F22E9">
      <w:pPr>
        <w:pStyle w:val="BodyText"/>
        <w:spacing w:line="240" w:lineRule="auto"/>
        <w:rPr>
          <w:rFonts w:ascii="Arial" w:hAnsi="Arial" w:cs="Arial"/>
          <w:i/>
          <w:iCs/>
        </w:rPr>
      </w:pPr>
      <w:r w:rsidRPr="00AA2128">
        <w:rPr>
          <w:rFonts w:ascii="Arial" w:hAnsi="Arial" w:cs="Arial"/>
          <w:i/>
          <w:iCs/>
        </w:rPr>
        <w:t>By integrating with both SAP ERP and SAP S/4HANA</w:t>
      </w:r>
      <w:r w:rsidRPr="004B4C0A">
        <w:rPr>
          <w:rFonts w:ascii="Arial" w:hAnsi="Arial" w:cs="Arial"/>
          <w:i/>
          <w:iCs/>
          <w:vertAlign w:val="superscript"/>
        </w:rPr>
        <w:t>®</w:t>
      </w:r>
      <w:r w:rsidRPr="00AA2128">
        <w:rPr>
          <w:rFonts w:ascii="Arial" w:hAnsi="Arial" w:cs="Arial"/>
          <w:i/>
          <w:iCs/>
        </w:rPr>
        <w:t xml:space="preserve">, the </w:t>
      </w:r>
      <w:r w:rsidR="001A2C57">
        <w:rPr>
          <w:rFonts w:ascii="Arial" w:hAnsi="Arial" w:cs="Arial"/>
          <w:i/>
          <w:iCs/>
        </w:rPr>
        <w:t>Ecuador</w:t>
      </w:r>
      <w:r w:rsidRPr="00AA2128">
        <w:rPr>
          <w:rFonts w:ascii="Arial" w:hAnsi="Arial" w:cs="Arial"/>
          <w:i/>
          <w:iCs/>
        </w:rPr>
        <w:t xml:space="preserve"> Document </w:t>
      </w:r>
      <w:r>
        <w:rPr>
          <w:rFonts w:ascii="Arial" w:hAnsi="Arial" w:cs="Arial"/>
          <w:i/>
          <w:iCs/>
        </w:rPr>
        <w:t xml:space="preserve">and Reporting </w:t>
      </w:r>
      <w:r w:rsidRPr="00AA2128">
        <w:rPr>
          <w:rFonts w:ascii="Arial" w:hAnsi="Arial" w:cs="Arial"/>
          <w:i/>
          <w:iCs/>
        </w:rPr>
        <w:t xml:space="preserve">Compliance solution </w:t>
      </w:r>
      <w:r>
        <w:rPr>
          <w:rFonts w:ascii="Arial" w:hAnsi="Arial" w:cs="Arial"/>
          <w:i/>
          <w:iCs/>
        </w:rPr>
        <w:t xml:space="preserve">for e-invoice </w:t>
      </w:r>
      <w:r w:rsidRPr="00AA2128">
        <w:rPr>
          <w:rFonts w:ascii="Arial" w:hAnsi="Arial" w:cs="Arial"/>
          <w:i/>
          <w:iCs/>
        </w:rPr>
        <w:t xml:space="preserve">from Origen Technologies delivers </w:t>
      </w:r>
      <w:r w:rsidRPr="004B4C0A">
        <w:rPr>
          <w:rFonts w:ascii="Arial" w:hAnsi="Arial" w:cs="Arial"/>
          <w:i/>
          <w:iCs/>
        </w:rPr>
        <w:t>a country variant of</w:t>
      </w:r>
      <w:r w:rsidRPr="00AA2128">
        <w:rPr>
          <w:rFonts w:ascii="Arial" w:hAnsi="Arial" w:cs="Arial"/>
          <w:i/>
          <w:iCs/>
        </w:rPr>
        <w:t xml:space="preserve"> the global </w:t>
      </w:r>
      <w:r w:rsidRPr="004B4C0A">
        <w:rPr>
          <w:rFonts w:ascii="Arial" w:hAnsi="Arial" w:cs="Arial"/>
          <w:i/>
          <w:iCs/>
        </w:rPr>
        <w:t>SAP Document and Reporting Compliance</w:t>
      </w:r>
      <w:r w:rsidRPr="00AA2128">
        <w:rPr>
          <w:rFonts w:ascii="Arial" w:hAnsi="Arial" w:cs="Arial"/>
          <w:i/>
          <w:iCs/>
        </w:rPr>
        <w:t xml:space="preserve"> framework developed by SAP.</w:t>
      </w:r>
    </w:p>
    <w:p w14:paraId="583932EB" w14:textId="77777777" w:rsidR="009C17BF" w:rsidRPr="00051500" w:rsidRDefault="009C17BF" w:rsidP="00B32C47">
      <w:pPr>
        <w:jc w:val="center"/>
        <w:rPr>
          <w:rFonts w:ascii="Arial" w:hAnsi="Arial" w:cs="Arial"/>
        </w:rPr>
      </w:pPr>
    </w:p>
    <w:p w14:paraId="2563421B" w14:textId="144B6608" w:rsidR="001514CD" w:rsidRPr="00051500" w:rsidRDefault="002F22E9" w:rsidP="002F22E9">
      <w:pPr>
        <w:jc w:val="both"/>
        <w:rPr>
          <w:rFonts w:ascii="Arial" w:hAnsi="Arial" w:cs="Arial"/>
          <w:sz w:val="20"/>
          <w:szCs w:val="20"/>
        </w:rPr>
      </w:pPr>
      <w:r w:rsidRPr="002F22E9">
        <w:rPr>
          <w:rFonts w:ascii="Arial" w:hAnsi="Arial" w:cs="Arial"/>
          <w:sz w:val="20"/>
          <w:szCs w:val="20"/>
        </w:rPr>
        <w:t>Miami</w:t>
      </w:r>
      <w:r w:rsidR="009C17BF" w:rsidRPr="002F22E9">
        <w:rPr>
          <w:rFonts w:ascii="Arial" w:hAnsi="Arial" w:cs="Arial"/>
          <w:sz w:val="20"/>
          <w:szCs w:val="20"/>
        </w:rPr>
        <w:t xml:space="preserve"> — </w:t>
      </w:r>
      <w:r w:rsidR="001A2C57">
        <w:rPr>
          <w:rFonts w:ascii="Arial" w:hAnsi="Arial" w:cs="Arial"/>
          <w:sz w:val="20"/>
          <w:szCs w:val="20"/>
        </w:rPr>
        <w:t>August</w:t>
      </w:r>
      <w:r w:rsidRPr="002F22E9">
        <w:rPr>
          <w:rFonts w:ascii="Arial" w:hAnsi="Arial" w:cs="Arial"/>
          <w:sz w:val="20"/>
          <w:szCs w:val="20"/>
        </w:rPr>
        <w:t xml:space="preserve"> 1</w:t>
      </w:r>
      <w:r w:rsidR="001A2C57">
        <w:rPr>
          <w:rFonts w:ascii="Arial" w:hAnsi="Arial" w:cs="Arial"/>
          <w:sz w:val="20"/>
          <w:szCs w:val="20"/>
        </w:rPr>
        <w:t>0</w:t>
      </w:r>
      <w:r w:rsidRPr="002F22E9">
        <w:rPr>
          <w:rFonts w:ascii="Arial" w:hAnsi="Arial" w:cs="Arial"/>
          <w:sz w:val="20"/>
          <w:szCs w:val="20"/>
        </w:rPr>
        <w:t>, 202</w:t>
      </w:r>
      <w:r w:rsidR="001A2C57">
        <w:rPr>
          <w:rFonts w:ascii="Arial" w:hAnsi="Arial" w:cs="Arial"/>
          <w:sz w:val="20"/>
          <w:szCs w:val="20"/>
        </w:rPr>
        <w:t>4</w:t>
      </w:r>
      <w:r w:rsidR="00D55B22" w:rsidRPr="002F22E9">
        <w:rPr>
          <w:rFonts w:ascii="Arial" w:hAnsi="Arial" w:cs="Arial"/>
          <w:sz w:val="20"/>
          <w:szCs w:val="20"/>
        </w:rPr>
        <w:t xml:space="preserve"> </w:t>
      </w:r>
      <w:r w:rsidR="009C17BF" w:rsidRPr="002F22E9">
        <w:rPr>
          <w:rFonts w:ascii="Arial" w:hAnsi="Arial" w:cs="Arial"/>
          <w:sz w:val="20"/>
          <w:szCs w:val="20"/>
        </w:rPr>
        <w:t xml:space="preserve">— </w:t>
      </w:r>
      <w:r>
        <w:rPr>
          <w:rFonts w:ascii="Arial" w:hAnsi="Arial" w:cs="Arial"/>
          <w:sz w:val="20"/>
          <w:szCs w:val="20"/>
        </w:rPr>
        <w:t>Origen Tech</w:t>
      </w:r>
      <w:r w:rsidR="009C17BF" w:rsidRPr="00051500">
        <w:rPr>
          <w:rFonts w:ascii="Arial" w:hAnsi="Arial" w:cs="Arial"/>
          <w:sz w:val="20"/>
          <w:szCs w:val="20"/>
        </w:rPr>
        <w:t xml:space="preserve"> today announced</w:t>
      </w:r>
      <w:r w:rsidR="00D1429F" w:rsidRPr="00051500">
        <w:rPr>
          <w:rFonts w:ascii="Arial" w:hAnsi="Arial" w:cs="Arial"/>
          <w:sz w:val="20"/>
          <w:szCs w:val="20"/>
        </w:rPr>
        <w:t xml:space="preserve"> </w:t>
      </w:r>
      <w:r w:rsidR="00AE6D64" w:rsidRPr="00051500">
        <w:rPr>
          <w:rFonts w:ascii="Arial" w:hAnsi="Arial" w:cs="Arial"/>
          <w:sz w:val="20"/>
          <w:szCs w:val="20"/>
        </w:rPr>
        <w:t xml:space="preserve">that </w:t>
      </w:r>
      <w:r w:rsidR="00D1429F" w:rsidRPr="00051500">
        <w:rPr>
          <w:rFonts w:ascii="Arial" w:hAnsi="Arial" w:cs="Arial"/>
          <w:sz w:val="20"/>
          <w:szCs w:val="20"/>
        </w:rPr>
        <w:t xml:space="preserve">its </w:t>
      </w:r>
      <w:r w:rsidR="001A2C57">
        <w:rPr>
          <w:rFonts w:ascii="Arial" w:hAnsi="Arial" w:cs="Arial"/>
          <w:sz w:val="20"/>
          <w:szCs w:val="20"/>
        </w:rPr>
        <w:t>Ecuador</w:t>
      </w:r>
      <w:r w:rsidRPr="002F22E9">
        <w:rPr>
          <w:rFonts w:ascii="Arial" w:hAnsi="Arial" w:cs="Arial"/>
          <w:sz w:val="20"/>
          <w:szCs w:val="20"/>
        </w:rPr>
        <w:t xml:space="preserve"> Document and Reporting Compliance e-invoice solution</w:t>
      </w:r>
      <w:r w:rsidR="00240AB6">
        <w:rPr>
          <w:rFonts w:ascii="Arial" w:hAnsi="Arial" w:cs="Arial"/>
          <w:sz w:val="20"/>
          <w:szCs w:val="20"/>
        </w:rPr>
        <w:t xml:space="preserve"> </w:t>
      </w:r>
      <w:hyperlink r:id="rId11" w:history="1">
        <w:r w:rsidR="00240AB6" w:rsidRPr="00B546A0">
          <w:rPr>
            <w:rStyle w:val="Hyperlink"/>
            <w:rFonts w:ascii="Arial" w:hAnsi="Arial" w:cs="Arial"/>
            <w:sz w:val="20"/>
            <w:szCs w:val="20"/>
          </w:rPr>
          <w:t>https://store.sap.com/dcp/en/product/display-2002001017_live_v1</w:t>
        </w:r>
      </w:hyperlink>
      <w:r w:rsidR="00240AB6">
        <w:rPr>
          <w:rFonts w:ascii="Arial" w:hAnsi="Arial" w:cs="Arial"/>
          <w:sz w:val="20"/>
          <w:szCs w:val="20"/>
        </w:rPr>
        <w:t xml:space="preserve"> </w:t>
      </w:r>
      <w:r w:rsidR="00D1429F" w:rsidRPr="00051500">
        <w:rPr>
          <w:rFonts w:ascii="Arial" w:hAnsi="Arial" w:cs="Arial"/>
          <w:sz w:val="20"/>
          <w:szCs w:val="20"/>
        </w:rPr>
        <w:t xml:space="preserve">is now available on </w:t>
      </w:r>
      <w:hyperlink r:id="rId12" w:history="1">
        <w:r w:rsidR="00C414DC" w:rsidRPr="00051500">
          <w:rPr>
            <w:rStyle w:val="Hyperlink"/>
            <w:rFonts w:ascii="Arial" w:hAnsi="Arial" w:cs="Arial"/>
            <w:sz w:val="20"/>
            <w:szCs w:val="20"/>
          </w:rPr>
          <w:t>SAP</w:t>
        </w:r>
        <w:r w:rsidR="00C414DC" w:rsidRPr="00051500">
          <w:rPr>
            <w:rStyle w:val="Hyperlink"/>
            <w:rFonts w:ascii="Arial" w:hAnsi="Arial" w:cs="Arial"/>
            <w:sz w:val="20"/>
            <w:szCs w:val="20"/>
            <w:vertAlign w:val="superscript"/>
          </w:rPr>
          <w:t>®</w:t>
        </w:r>
        <w:r w:rsidR="00C414DC" w:rsidRPr="00051500">
          <w:rPr>
            <w:rStyle w:val="Hyperlink"/>
            <w:rFonts w:ascii="Arial" w:hAnsi="Arial" w:cs="Arial"/>
            <w:sz w:val="20"/>
            <w:szCs w:val="20"/>
          </w:rPr>
          <w:t xml:space="preserve"> </w:t>
        </w:r>
        <w:r w:rsidR="00B36013" w:rsidRPr="00051500">
          <w:rPr>
            <w:rStyle w:val="Hyperlink"/>
            <w:rFonts w:ascii="Arial" w:hAnsi="Arial" w:cs="Arial"/>
            <w:sz w:val="20"/>
            <w:szCs w:val="20"/>
          </w:rPr>
          <w:t>Store</w:t>
        </w:r>
      </w:hyperlink>
      <w:r w:rsidR="00C414DC" w:rsidRPr="00051500">
        <w:rPr>
          <w:rFonts w:ascii="Arial" w:hAnsi="Arial" w:cs="Arial"/>
          <w:sz w:val="20"/>
          <w:szCs w:val="20"/>
        </w:rPr>
        <w:t xml:space="preserve">, </w:t>
      </w:r>
      <w:r w:rsidR="007F1D6D" w:rsidRPr="00051500">
        <w:rPr>
          <w:rFonts w:ascii="Arial" w:hAnsi="Arial" w:cs="Arial"/>
          <w:sz w:val="20"/>
          <w:szCs w:val="20"/>
        </w:rPr>
        <w:t xml:space="preserve">the </w:t>
      </w:r>
      <w:r w:rsidR="00B72802">
        <w:rPr>
          <w:rFonts w:ascii="Arial" w:hAnsi="Arial" w:cs="Arial"/>
          <w:sz w:val="20"/>
          <w:szCs w:val="20"/>
        </w:rPr>
        <w:t>online</w:t>
      </w:r>
      <w:r w:rsidR="00B72802" w:rsidRPr="00051500">
        <w:rPr>
          <w:rFonts w:ascii="Arial" w:hAnsi="Arial" w:cs="Arial"/>
          <w:sz w:val="20"/>
          <w:szCs w:val="20"/>
        </w:rPr>
        <w:t xml:space="preserve"> </w:t>
      </w:r>
      <w:r w:rsidR="00C414DC" w:rsidRPr="00051500">
        <w:rPr>
          <w:rFonts w:ascii="Arial" w:hAnsi="Arial" w:cs="Arial"/>
          <w:sz w:val="20"/>
          <w:szCs w:val="20"/>
        </w:rPr>
        <w:t xml:space="preserve">marketplace for SAP </w:t>
      </w:r>
      <w:r w:rsidR="007F1D6D" w:rsidRPr="00051500">
        <w:rPr>
          <w:rFonts w:ascii="Arial" w:hAnsi="Arial" w:cs="Arial"/>
          <w:sz w:val="20"/>
          <w:szCs w:val="20"/>
        </w:rPr>
        <w:t xml:space="preserve">and </w:t>
      </w:r>
      <w:r w:rsidR="00C414DC" w:rsidRPr="00051500">
        <w:rPr>
          <w:rFonts w:ascii="Arial" w:hAnsi="Arial" w:cs="Arial"/>
          <w:sz w:val="20"/>
          <w:szCs w:val="20"/>
        </w:rPr>
        <w:t xml:space="preserve">partner offerings. </w:t>
      </w:r>
      <w:r w:rsidR="001A2C57">
        <w:rPr>
          <w:rFonts w:ascii="Arial" w:hAnsi="Arial" w:cs="Arial"/>
          <w:sz w:val="20"/>
          <w:szCs w:val="20"/>
        </w:rPr>
        <w:t>Ecuador</w:t>
      </w:r>
      <w:r>
        <w:rPr>
          <w:rFonts w:ascii="Arial" w:hAnsi="Arial" w:cs="Arial"/>
          <w:sz w:val="20"/>
          <w:szCs w:val="20"/>
        </w:rPr>
        <w:t xml:space="preserve"> Document and Reporting Compliance e-invoice </w:t>
      </w:r>
      <w:r w:rsidR="00CB40C8" w:rsidRPr="00051500">
        <w:rPr>
          <w:rFonts w:ascii="Arial" w:hAnsi="Arial" w:cs="Arial"/>
          <w:sz w:val="20"/>
          <w:szCs w:val="20"/>
        </w:rPr>
        <w:t>integrates</w:t>
      </w:r>
      <w:r w:rsidR="00D1429F" w:rsidRPr="00051500">
        <w:rPr>
          <w:rFonts w:ascii="Arial" w:hAnsi="Arial" w:cs="Arial"/>
          <w:sz w:val="20"/>
          <w:szCs w:val="20"/>
        </w:rPr>
        <w:t xml:space="preserve"> with </w:t>
      </w:r>
      <w:r>
        <w:rPr>
          <w:rFonts w:ascii="Arial" w:hAnsi="Arial" w:cs="Arial"/>
          <w:sz w:val="20"/>
          <w:szCs w:val="20"/>
        </w:rPr>
        <w:t xml:space="preserve">SAP Document and Reporting Compliance </w:t>
      </w:r>
      <w:r w:rsidR="00D1429F" w:rsidRPr="00051500">
        <w:rPr>
          <w:rFonts w:ascii="Arial" w:hAnsi="Arial" w:cs="Arial"/>
          <w:sz w:val="20"/>
          <w:szCs w:val="20"/>
        </w:rPr>
        <w:t>and delivers</w:t>
      </w:r>
      <w:r w:rsidR="00BA3E70">
        <w:rPr>
          <w:rFonts w:ascii="Arial" w:hAnsi="Arial" w:cs="Arial"/>
          <w:sz w:val="20"/>
          <w:szCs w:val="20"/>
        </w:rPr>
        <w:t xml:space="preserve"> extensibility option </w:t>
      </w:r>
      <w:r w:rsidR="00D1429F" w:rsidRPr="00051500">
        <w:rPr>
          <w:rFonts w:ascii="Arial" w:hAnsi="Arial" w:cs="Arial"/>
          <w:sz w:val="20"/>
          <w:szCs w:val="20"/>
        </w:rPr>
        <w:t xml:space="preserve">to customers. </w:t>
      </w:r>
    </w:p>
    <w:p w14:paraId="6BEBCC64" w14:textId="77777777" w:rsidR="001514CD" w:rsidRPr="00051500" w:rsidRDefault="001514CD" w:rsidP="00BE4CAE">
      <w:pPr>
        <w:rPr>
          <w:rFonts w:ascii="Arial" w:hAnsi="Arial" w:cs="Arial"/>
          <w:sz w:val="20"/>
          <w:szCs w:val="20"/>
        </w:rPr>
      </w:pPr>
    </w:p>
    <w:p w14:paraId="2A3B38B4" w14:textId="181D2FD3" w:rsidR="00E21738" w:rsidRPr="00363C2B" w:rsidRDefault="00E21738" w:rsidP="00363C2B">
      <w:pPr>
        <w:jc w:val="center"/>
        <w:rPr>
          <w:rFonts w:ascii="Arial" w:hAnsi="Arial" w:cs="Arial"/>
          <w:i/>
          <w:iCs/>
          <w:sz w:val="20"/>
          <w:szCs w:val="20"/>
        </w:rPr>
      </w:pPr>
      <w:r w:rsidRPr="00363C2B">
        <w:rPr>
          <w:rFonts w:ascii="Arial" w:hAnsi="Arial" w:cs="Arial"/>
          <w:i/>
          <w:iCs/>
          <w:sz w:val="20"/>
          <w:szCs w:val="20"/>
        </w:rPr>
        <w:t xml:space="preserve">“Today we are proud to announce that based on our in-depth expertise within the compliance and Localization space and in support of SAP solutions, we have been able to build this Document and Reporting Compliance solution to comply with the electronic invoicing requirements in </w:t>
      </w:r>
      <w:r w:rsidR="001A2C57">
        <w:rPr>
          <w:rFonts w:ascii="Arial" w:hAnsi="Arial" w:cs="Arial"/>
          <w:i/>
          <w:iCs/>
          <w:sz w:val="20"/>
          <w:szCs w:val="20"/>
        </w:rPr>
        <w:t>Ecuador</w:t>
      </w:r>
      <w:r w:rsidRPr="00363C2B">
        <w:rPr>
          <w:rFonts w:ascii="Arial" w:hAnsi="Arial" w:cs="Arial"/>
          <w:i/>
          <w:iCs/>
          <w:sz w:val="20"/>
          <w:szCs w:val="20"/>
        </w:rPr>
        <w:t>. This is another statement of our commitment to support clients with their statutory needs in our role as an SAP partner.”</w:t>
      </w:r>
    </w:p>
    <w:p w14:paraId="3CFB0F95" w14:textId="7C3EAFFB" w:rsidR="00E21738" w:rsidRPr="00363C2B" w:rsidRDefault="00E21738" w:rsidP="00363C2B">
      <w:pPr>
        <w:jc w:val="center"/>
        <w:rPr>
          <w:rFonts w:ascii="Arial" w:hAnsi="Arial" w:cs="Arial"/>
          <w:i/>
          <w:iCs/>
          <w:sz w:val="20"/>
          <w:szCs w:val="20"/>
        </w:rPr>
      </w:pPr>
      <w:r w:rsidRPr="00363C2B">
        <w:rPr>
          <w:rFonts w:ascii="Arial" w:hAnsi="Arial" w:cs="Arial"/>
          <w:i/>
          <w:iCs/>
          <w:sz w:val="20"/>
          <w:szCs w:val="20"/>
        </w:rPr>
        <w:t>Gustavo Colamussi</w:t>
      </w:r>
      <w:r w:rsidR="00363C2B" w:rsidRPr="00363C2B">
        <w:rPr>
          <w:rFonts w:ascii="Arial" w:hAnsi="Arial" w:cs="Arial"/>
          <w:i/>
          <w:iCs/>
          <w:sz w:val="20"/>
          <w:szCs w:val="20"/>
        </w:rPr>
        <w:t xml:space="preserve"> –</w:t>
      </w:r>
      <w:r w:rsidRPr="00363C2B">
        <w:rPr>
          <w:rFonts w:ascii="Arial" w:hAnsi="Arial" w:cs="Arial"/>
          <w:i/>
          <w:iCs/>
          <w:sz w:val="20"/>
          <w:szCs w:val="20"/>
        </w:rPr>
        <w:t>Localization &amp; electronic Invoice solutions</w:t>
      </w:r>
      <w:r w:rsidR="001A2C57">
        <w:rPr>
          <w:rFonts w:ascii="Arial" w:hAnsi="Arial" w:cs="Arial"/>
          <w:i/>
          <w:iCs/>
          <w:sz w:val="20"/>
          <w:szCs w:val="20"/>
        </w:rPr>
        <w:t xml:space="preserve"> </w:t>
      </w:r>
      <w:r w:rsidR="001A2C57" w:rsidRPr="00363C2B">
        <w:rPr>
          <w:rFonts w:ascii="Arial" w:hAnsi="Arial" w:cs="Arial"/>
          <w:i/>
          <w:iCs/>
          <w:sz w:val="20"/>
          <w:szCs w:val="20"/>
        </w:rPr>
        <w:t>Manager</w:t>
      </w:r>
    </w:p>
    <w:p w14:paraId="1C4E6663" w14:textId="77777777" w:rsidR="00D1429F" w:rsidRPr="00051500" w:rsidRDefault="00D1429F" w:rsidP="00BE4CAE">
      <w:pPr>
        <w:rPr>
          <w:rFonts w:ascii="Arial" w:hAnsi="Arial" w:cs="Arial"/>
          <w:sz w:val="20"/>
          <w:szCs w:val="20"/>
        </w:rPr>
      </w:pPr>
    </w:p>
    <w:p w14:paraId="37863655" w14:textId="77777777" w:rsidR="00BA3E70" w:rsidRDefault="00BA3E70" w:rsidP="00363C2B">
      <w:pPr>
        <w:jc w:val="both"/>
        <w:rPr>
          <w:rFonts w:ascii="Arial" w:hAnsi="Arial" w:cs="Arial"/>
          <w:sz w:val="20"/>
          <w:szCs w:val="20"/>
          <w:u w:val="single"/>
        </w:rPr>
      </w:pPr>
      <w:r w:rsidRPr="00BA3E70">
        <w:rPr>
          <w:rFonts w:ascii="Arial" w:hAnsi="Arial" w:cs="Arial"/>
          <w:sz w:val="20"/>
          <w:szCs w:val="20"/>
          <w:u w:val="single"/>
        </w:rPr>
        <w:t>Benefits of the solution:</w:t>
      </w:r>
    </w:p>
    <w:p w14:paraId="6058C940" w14:textId="77777777" w:rsidR="00BA3E70" w:rsidRPr="00BA3E70" w:rsidRDefault="00BA3E70" w:rsidP="00363C2B">
      <w:pPr>
        <w:jc w:val="both"/>
        <w:rPr>
          <w:rFonts w:ascii="Arial" w:hAnsi="Arial" w:cs="Arial"/>
          <w:sz w:val="20"/>
          <w:szCs w:val="20"/>
          <w:u w:val="single"/>
        </w:rPr>
      </w:pPr>
    </w:p>
    <w:p w14:paraId="32DF2ECD" w14:textId="30FB25D4" w:rsidR="00BA3E70" w:rsidRPr="00BA3E70" w:rsidRDefault="00BA3E70" w:rsidP="00363C2B">
      <w:pPr>
        <w:pStyle w:val="ListParagraph"/>
        <w:numPr>
          <w:ilvl w:val="0"/>
          <w:numId w:val="2"/>
        </w:numPr>
        <w:jc w:val="both"/>
        <w:rPr>
          <w:rFonts w:ascii="Arial" w:hAnsi="Arial" w:cs="Arial"/>
          <w:sz w:val="20"/>
          <w:szCs w:val="20"/>
        </w:rPr>
      </w:pPr>
      <w:r w:rsidRPr="00BA3E70">
        <w:rPr>
          <w:rFonts w:ascii="Arial" w:hAnsi="Arial" w:cs="Arial"/>
          <w:sz w:val="20"/>
          <w:szCs w:val="20"/>
        </w:rPr>
        <w:t xml:space="preserve">Built-in functionality and extensibility resources to support e-invoicing requirements, like the global SAP Document and Reporting Compliance solution currently available for Chile, Mexico, Peru, </w:t>
      </w:r>
      <w:r>
        <w:rPr>
          <w:rFonts w:ascii="Arial" w:hAnsi="Arial" w:cs="Arial"/>
          <w:sz w:val="20"/>
          <w:szCs w:val="20"/>
        </w:rPr>
        <w:t xml:space="preserve">Colombia, </w:t>
      </w:r>
      <w:r w:rsidRPr="00BA3E70">
        <w:rPr>
          <w:rFonts w:ascii="Arial" w:hAnsi="Arial" w:cs="Arial"/>
          <w:sz w:val="20"/>
          <w:szCs w:val="20"/>
        </w:rPr>
        <w:t>and Brazil.</w:t>
      </w:r>
    </w:p>
    <w:p w14:paraId="371332BC" w14:textId="34560C85" w:rsidR="00BA3E70" w:rsidRPr="00BA3E70" w:rsidRDefault="00BA3E70" w:rsidP="00363C2B">
      <w:pPr>
        <w:pStyle w:val="ListParagraph"/>
        <w:numPr>
          <w:ilvl w:val="0"/>
          <w:numId w:val="2"/>
        </w:numPr>
        <w:jc w:val="both"/>
        <w:rPr>
          <w:rFonts w:ascii="Arial" w:hAnsi="Arial" w:cs="Arial"/>
          <w:sz w:val="20"/>
          <w:szCs w:val="20"/>
        </w:rPr>
      </w:pPr>
      <w:r w:rsidRPr="00BA3E70">
        <w:rPr>
          <w:rFonts w:ascii="Arial" w:hAnsi="Arial" w:cs="Arial"/>
          <w:sz w:val="20"/>
          <w:szCs w:val="20"/>
        </w:rPr>
        <w:t xml:space="preserve">Includes updates to reflect legal changes in </w:t>
      </w:r>
      <w:r w:rsidR="001A2C57">
        <w:rPr>
          <w:rFonts w:ascii="Arial" w:hAnsi="Arial" w:cs="Arial"/>
          <w:sz w:val="20"/>
          <w:szCs w:val="20"/>
        </w:rPr>
        <w:t>Ecuador</w:t>
      </w:r>
      <w:r w:rsidRPr="00BA3E70">
        <w:rPr>
          <w:rFonts w:ascii="Arial" w:hAnsi="Arial" w:cs="Arial"/>
          <w:sz w:val="20"/>
          <w:szCs w:val="20"/>
        </w:rPr>
        <w:t>.</w:t>
      </w:r>
    </w:p>
    <w:p w14:paraId="768E1BFA" w14:textId="2A8C3A60" w:rsidR="00BA3E70" w:rsidRPr="00BA3E70" w:rsidRDefault="00BA3E70" w:rsidP="00363C2B">
      <w:pPr>
        <w:pStyle w:val="ListParagraph"/>
        <w:numPr>
          <w:ilvl w:val="0"/>
          <w:numId w:val="2"/>
        </w:numPr>
        <w:jc w:val="both"/>
        <w:rPr>
          <w:rFonts w:ascii="Arial" w:hAnsi="Arial" w:cs="Arial"/>
          <w:sz w:val="20"/>
          <w:szCs w:val="20"/>
        </w:rPr>
      </w:pPr>
      <w:r w:rsidRPr="00BA3E70">
        <w:rPr>
          <w:rFonts w:ascii="Arial" w:hAnsi="Arial" w:cs="Arial"/>
          <w:sz w:val="20"/>
          <w:szCs w:val="20"/>
        </w:rPr>
        <w:t xml:space="preserve">Global coverage: </w:t>
      </w:r>
      <w:r w:rsidR="00162BF0">
        <w:rPr>
          <w:rFonts w:ascii="Arial" w:hAnsi="Arial" w:cs="Arial"/>
          <w:sz w:val="20"/>
          <w:szCs w:val="20"/>
        </w:rPr>
        <w:t>i</w:t>
      </w:r>
      <w:r w:rsidRPr="00BA3E70">
        <w:rPr>
          <w:rFonts w:ascii="Arial" w:hAnsi="Arial" w:cs="Arial"/>
          <w:sz w:val="20"/>
          <w:szCs w:val="20"/>
        </w:rPr>
        <w:t>ntegration with SAP technology on a single platform, reduces effort to maintain multiple interfaces with third-party software. Adoption of best practices from Origen based on the company’s expertise and focus on delivering e-invoicing solutions for multinational companies with operations in Latin America, Asia, and Europe.</w:t>
      </w:r>
    </w:p>
    <w:p w14:paraId="3E17013D" w14:textId="77777777" w:rsidR="00BA3E70" w:rsidRDefault="00BA3E70" w:rsidP="00363C2B">
      <w:pPr>
        <w:jc w:val="both"/>
        <w:rPr>
          <w:rFonts w:ascii="Arial" w:hAnsi="Arial" w:cs="Arial"/>
          <w:sz w:val="20"/>
          <w:szCs w:val="20"/>
        </w:rPr>
      </w:pPr>
    </w:p>
    <w:p w14:paraId="44D4432D" w14:textId="7DFB2ED3" w:rsidR="00BA3E70" w:rsidRDefault="00BA3E70" w:rsidP="00363C2B">
      <w:pPr>
        <w:jc w:val="both"/>
        <w:rPr>
          <w:rFonts w:ascii="Arial" w:hAnsi="Arial" w:cs="Arial"/>
          <w:sz w:val="20"/>
          <w:szCs w:val="20"/>
        </w:rPr>
      </w:pPr>
      <w:r w:rsidRPr="004B4C0A">
        <w:rPr>
          <w:rFonts w:ascii="Arial" w:hAnsi="Arial" w:cs="Arial"/>
          <w:sz w:val="20"/>
          <w:szCs w:val="20"/>
        </w:rPr>
        <w:t xml:space="preserve">The communication on the solution happens between SAP ERP or S/4HANA and </w:t>
      </w:r>
      <w:r w:rsidR="001A2C57">
        <w:rPr>
          <w:rFonts w:ascii="Arial" w:hAnsi="Arial" w:cs="Arial"/>
          <w:sz w:val="20"/>
          <w:szCs w:val="20"/>
        </w:rPr>
        <w:t>Ecuador</w:t>
      </w:r>
      <w:r w:rsidRPr="004B4C0A">
        <w:rPr>
          <w:rFonts w:ascii="Arial" w:hAnsi="Arial" w:cs="Arial"/>
          <w:sz w:val="20"/>
          <w:szCs w:val="20"/>
        </w:rPr>
        <w:t xml:space="preserve"> </w:t>
      </w:r>
      <w:r w:rsidR="001A2C57">
        <w:rPr>
          <w:rFonts w:ascii="Arial" w:hAnsi="Arial" w:cs="Arial"/>
          <w:sz w:val="20"/>
          <w:szCs w:val="20"/>
        </w:rPr>
        <w:t>tax authority SRI</w:t>
      </w:r>
      <w:r w:rsidRPr="004B4C0A">
        <w:rPr>
          <w:rFonts w:ascii="Arial" w:hAnsi="Arial" w:cs="Arial"/>
          <w:sz w:val="20"/>
          <w:szCs w:val="20"/>
        </w:rPr>
        <w:t xml:space="preserve"> </w:t>
      </w:r>
      <w:r>
        <w:rPr>
          <w:rFonts w:ascii="Arial" w:hAnsi="Arial" w:cs="Arial"/>
          <w:sz w:val="20"/>
          <w:szCs w:val="20"/>
        </w:rPr>
        <w:t>v</w:t>
      </w:r>
      <w:r w:rsidRPr="004B4C0A">
        <w:rPr>
          <w:rFonts w:ascii="Arial" w:hAnsi="Arial" w:cs="Arial"/>
          <w:sz w:val="20"/>
          <w:szCs w:val="20"/>
        </w:rPr>
        <w:t>ia SAP Integration Suite</w:t>
      </w:r>
      <w:r w:rsidR="001A2C57">
        <w:rPr>
          <w:rFonts w:ascii="Arial" w:hAnsi="Arial" w:cs="Arial"/>
          <w:sz w:val="20"/>
          <w:szCs w:val="20"/>
        </w:rPr>
        <w:t>,</w:t>
      </w:r>
      <w:r w:rsidRPr="004B4C0A">
        <w:rPr>
          <w:rFonts w:ascii="Arial" w:hAnsi="Arial" w:cs="Arial"/>
          <w:sz w:val="20"/>
          <w:szCs w:val="20"/>
        </w:rPr>
        <w:t xml:space="preserve"> the </w:t>
      </w:r>
      <w:r w:rsidR="001A2C57">
        <w:rPr>
          <w:rFonts w:ascii="Arial" w:hAnsi="Arial" w:cs="Arial"/>
          <w:sz w:val="20"/>
          <w:szCs w:val="20"/>
        </w:rPr>
        <w:t>SRI</w:t>
      </w:r>
      <w:r w:rsidRPr="004B4C0A">
        <w:rPr>
          <w:rFonts w:ascii="Arial" w:hAnsi="Arial" w:cs="Arial"/>
          <w:sz w:val="20"/>
          <w:szCs w:val="20"/>
        </w:rPr>
        <w:t xml:space="preserve"> will receive, validate, and approve electronic invoices. </w:t>
      </w:r>
      <w:r w:rsidR="001A2C57">
        <w:rPr>
          <w:rFonts w:ascii="Arial" w:hAnsi="Arial" w:cs="Arial"/>
          <w:sz w:val="20"/>
          <w:szCs w:val="20"/>
        </w:rPr>
        <w:t xml:space="preserve"> </w:t>
      </w:r>
      <w:r w:rsidRPr="004B4C0A">
        <w:rPr>
          <w:rFonts w:ascii="Arial" w:hAnsi="Arial" w:cs="Arial"/>
          <w:sz w:val="20"/>
          <w:szCs w:val="20"/>
        </w:rPr>
        <w:t xml:space="preserve">Once the electronic invoice is approved, the approval code returns to SAP and updates the </w:t>
      </w:r>
      <w:r w:rsidR="00363C2B">
        <w:rPr>
          <w:rFonts w:ascii="Arial" w:hAnsi="Arial" w:cs="Arial"/>
          <w:sz w:val="20"/>
          <w:szCs w:val="20"/>
        </w:rPr>
        <w:t xml:space="preserve">status on the </w:t>
      </w:r>
      <w:r w:rsidRPr="004B4C0A">
        <w:rPr>
          <w:rFonts w:ascii="Arial" w:hAnsi="Arial" w:cs="Arial"/>
          <w:sz w:val="20"/>
          <w:szCs w:val="20"/>
        </w:rPr>
        <w:t>electronic invoice cockpit / monitor within SAP D</w:t>
      </w:r>
      <w:r>
        <w:rPr>
          <w:rFonts w:ascii="Arial" w:hAnsi="Arial" w:cs="Arial"/>
          <w:sz w:val="20"/>
          <w:szCs w:val="20"/>
        </w:rPr>
        <w:t xml:space="preserve">ocument and </w:t>
      </w:r>
      <w:r w:rsidRPr="004B4C0A">
        <w:rPr>
          <w:rFonts w:ascii="Arial" w:hAnsi="Arial" w:cs="Arial"/>
          <w:sz w:val="20"/>
          <w:szCs w:val="20"/>
        </w:rPr>
        <w:t>R</w:t>
      </w:r>
      <w:r>
        <w:rPr>
          <w:rFonts w:ascii="Arial" w:hAnsi="Arial" w:cs="Arial"/>
          <w:sz w:val="20"/>
          <w:szCs w:val="20"/>
        </w:rPr>
        <w:t xml:space="preserve">eporting </w:t>
      </w:r>
      <w:r w:rsidRPr="004B4C0A">
        <w:rPr>
          <w:rFonts w:ascii="Arial" w:hAnsi="Arial" w:cs="Arial"/>
          <w:sz w:val="20"/>
          <w:szCs w:val="20"/>
        </w:rPr>
        <w:t>C</w:t>
      </w:r>
      <w:r>
        <w:rPr>
          <w:rFonts w:ascii="Arial" w:hAnsi="Arial" w:cs="Arial"/>
          <w:sz w:val="20"/>
          <w:szCs w:val="20"/>
        </w:rPr>
        <w:t>ompliance</w:t>
      </w:r>
      <w:r w:rsidRPr="004B4C0A">
        <w:rPr>
          <w:rFonts w:ascii="Arial" w:hAnsi="Arial" w:cs="Arial"/>
          <w:sz w:val="20"/>
          <w:szCs w:val="20"/>
        </w:rPr>
        <w:t>.</w:t>
      </w:r>
    </w:p>
    <w:p w14:paraId="76482DD1" w14:textId="77777777" w:rsidR="00C41FA1" w:rsidRDefault="00C41FA1" w:rsidP="00363C2B">
      <w:pPr>
        <w:jc w:val="both"/>
        <w:rPr>
          <w:rFonts w:ascii="Arial" w:hAnsi="Arial" w:cs="Arial"/>
          <w:sz w:val="20"/>
          <w:szCs w:val="20"/>
        </w:rPr>
      </w:pPr>
    </w:p>
    <w:p w14:paraId="4A03DD84" w14:textId="45DF94FF" w:rsidR="00C41FA1" w:rsidRDefault="00C41FA1" w:rsidP="00363C2B">
      <w:pPr>
        <w:jc w:val="both"/>
        <w:rPr>
          <w:rFonts w:ascii="Arial" w:hAnsi="Arial" w:cs="Arial"/>
          <w:sz w:val="20"/>
          <w:szCs w:val="20"/>
        </w:rPr>
      </w:pPr>
      <w:r w:rsidRPr="28DD02EF">
        <w:rPr>
          <w:rFonts w:ascii="Arial" w:hAnsi="Arial" w:cs="Arial"/>
          <w:sz w:val="20"/>
          <w:szCs w:val="20"/>
        </w:rPr>
        <w:t xml:space="preserve">SAP Store, found at store.sap.com, delivers a simplified and connected digital customer experience for finding, trying, </w:t>
      </w:r>
      <w:r w:rsidR="00363C2B" w:rsidRPr="28DD02EF">
        <w:rPr>
          <w:rFonts w:ascii="Arial" w:hAnsi="Arial" w:cs="Arial"/>
          <w:sz w:val="20"/>
          <w:szCs w:val="20"/>
        </w:rPr>
        <w:t>buying,</w:t>
      </w:r>
      <w:r w:rsidRPr="28DD02EF">
        <w:rPr>
          <w:rFonts w:ascii="Arial" w:hAnsi="Arial" w:cs="Arial"/>
          <w:sz w:val="20"/>
          <w:szCs w:val="20"/>
        </w:rPr>
        <w:t xml:space="preserve"> and renewing </w:t>
      </w:r>
      <w:r w:rsidR="0062735B" w:rsidRPr="28DD02EF">
        <w:rPr>
          <w:rFonts w:ascii="Arial" w:hAnsi="Arial" w:cs="Arial"/>
          <w:sz w:val="20"/>
          <w:szCs w:val="20"/>
        </w:rPr>
        <w:t xml:space="preserve">more than </w:t>
      </w:r>
      <w:r w:rsidR="00B437F3" w:rsidRPr="28DD02EF">
        <w:rPr>
          <w:rFonts w:ascii="Arial" w:hAnsi="Arial" w:cs="Arial"/>
          <w:sz w:val="20"/>
          <w:szCs w:val="20"/>
        </w:rPr>
        <w:t>2</w:t>
      </w:r>
      <w:r w:rsidR="0062735B" w:rsidRPr="28DD02EF">
        <w:rPr>
          <w:rFonts w:ascii="Arial" w:hAnsi="Arial" w:cs="Arial"/>
          <w:sz w:val="20"/>
          <w:szCs w:val="20"/>
        </w:rPr>
        <w:t>,</w:t>
      </w:r>
      <w:r w:rsidR="00C97FE7">
        <w:rPr>
          <w:rFonts w:ascii="Arial" w:hAnsi="Arial" w:cs="Arial"/>
          <w:sz w:val="20"/>
          <w:szCs w:val="20"/>
        </w:rPr>
        <w:t>3</w:t>
      </w:r>
      <w:r w:rsidR="0062735B" w:rsidRPr="28DD02EF">
        <w:rPr>
          <w:rFonts w:ascii="Arial" w:hAnsi="Arial" w:cs="Arial"/>
          <w:sz w:val="20"/>
          <w:szCs w:val="20"/>
        </w:rPr>
        <w:t>00</w:t>
      </w:r>
      <w:r w:rsidRPr="28DD02EF">
        <w:rPr>
          <w:rFonts w:ascii="Arial" w:hAnsi="Arial" w:cs="Arial"/>
          <w:sz w:val="20"/>
          <w:szCs w:val="20"/>
        </w:rPr>
        <w:t xml:space="preserve"> solutions from SAP and its partners. There, customers can find the SAP solutions and SAP-validated solutions they need to grow their business. And for each purchase made through SAP Store, SAP will plant a tree.</w:t>
      </w:r>
    </w:p>
    <w:p w14:paraId="5AC37FDE" w14:textId="77777777" w:rsidR="00B677F7" w:rsidRPr="00051500" w:rsidRDefault="00B677F7" w:rsidP="00363C2B">
      <w:pPr>
        <w:jc w:val="both"/>
        <w:rPr>
          <w:rFonts w:ascii="Arial" w:hAnsi="Arial" w:cs="Arial"/>
          <w:sz w:val="20"/>
          <w:szCs w:val="20"/>
        </w:rPr>
      </w:pPr>
    </w:p>
    <w:p w14:paraId="3201E215" w14:textId="165E525E" w:rsidR="00363C2B" w:rsidRPr="00363C2B" w:rsidRDefault="00363C2B" w:rsidP="00363C2B">
      <w:pPr>
        <w:jc w:val="both"/>
        <w:rPr>
          <w:rFonts w:ascii="Arial" w:hAnsi="Arial" w:cs="Arial"/>
          <w:sz w:val="20"/>
          <w:szCs w:val="20"/>
        </w:rPr>
      </w:pPr>
      <w:r w:rsidRPr="4442D1DD">
        <w:rPr>
          <w:rFonts w:ascii="Arial" w:hAnsi="Arial" w:cs="Arial"/>
          <w:sz w:val="20"/>
          <w:szCs w:val="20"/>
        </w:rPr>
        <w:t>Origen Technologies is a partner in the SAP Partner</w:t>
      </w:r>
      <w:r>
        <w:rPr>
          <w:rFonts w:ascii="Arial" w:hAnsi="Arial" w:cs="Arial"/>
          <w:sz w:val="20"/>
          <w:szCs w:val="20"/>
        </w:rPr>
        <w:t xml:space="preserve"> Edge </w:t>
      </w:r>
      <w:r w:rsidRPr="4442D1DD">
        <w:rPr>
          <w:rFonts w:ascii="Arial" w:hAnsi="Arial" w:cs="Arial"/>
          <w:sz w:val="20"/>
          <w:szCs w:val="20"/>
        </w:rPr>
        <w:t xml:space="preserve">program. As such, it is empowered to develop, market, and sell software applications that supplement and build on SAP software and </w:t>
      </w:r>
      <w:r w:rsidRPr="00AA2128">
        <w:rPr>
          <w:rFonts w:ascii="Arial" w:hAnsi="Arial" w:cs="Arial"/>
          <w:sz w:val="20"/>
          <w:szCs w:val="20"/>
        </w:rPr>
        <w:t xml:space="preserve">technology. Built on SAP Document </w:t>
      </w:r>
      <w:r w:rsidRPr="004B4C0A">
        <w:rPr>
          <w:rFonts w:ascii="Arial" w:hAnsi="Arial" w:cs="Arial"/>
          <w:sz w:val="20"/>
          <w:szCs w:val="20"/>
        </w:rPr>
        <w:t xml:space="preserve">and Reporting </w:t>
      </w:r>
      <w:r w:rsidRPr="00AA2128">
        <w:rPr>
          <w:rFonts w:ascii="Arial" w:hAnsi="Arial" w:cs="Arial"/>
          <w:sz w:val="20"/>
          <w:szCs w:val="20"/>
        </w:rPr>
        <w:t>Compliance and integrated with SAP ERP and SAP S/4HANA</w:t>
      </w:r>
      <w:r w:rsidRPr="00363C2B">
        <w:rPr>
          <w:rFonts w:ascii="Arial" w:hAnsi="Arial" w:cs="Arial"/>
          <w:sz w:val="20"/>
          <w:szCs w:val="20"/>
        </w:rPr>
        <w:t xml:space="preserve">® </w:t>
      </w:r>
      <w:r w:rsidRPr="00AA2128">
        <w:rPr>
          <w:rFonts w:ascii="Arial" w:hAnsi="Arial" w:cs="Arial"/>
          <w:sz w:val="20"/>
          <w:szCs w:val="20"/>
        </w:rPr>
        <w:t>using SAP Integration Suite</w:t>
      </w:r>
      <w:r w:rsidRPr="00363C2B">
        <w:rPr>
          <w:rFonts w:ascii="Arial" w:hAnsi="Arial" w:cs="Arial"/>
          <w:sz w:val="20"/>
          <w:szCs w:val="20"/>
        </w:rPr>
        <w:t xml:space="preserve">, </w:t>
      </w:r>
      <w:r w:rsidR="001A2C57">
        <w:rPr>
          <w:rFonts w:ascii="Arial" w:hAnsi="Arial" w:cs="Arial"/>
          <w:sz w:val="20"/>
          <w:szCs w:val="20"/>
        </w:rPr>
        <w:t>Ecuador</w:t>
      </w:r>
      <w:r w:rsidRPr="00363C2B">
        <w:rPr>
          <w:rFonts w:ascii="Arial" w:hAnsi="Arial" w:cs="Arial"/>
          <w:sz w:val="20"/>
          <w:szCs w:val="20"/>
        </w:rPr>
        <w:t xml:space="preserve"> Document and Reporting Compliance</w:t>
      </w:r>
      <w:r w:rsidRPr="00AA2128">
        <w:rPr>
          <w:rFonts w:ascii="Arial" w:hAnsi="Arial" w:cs="Arial"/>
          <w:sz w:val="20"/>
          <w:szCs w:val="20"/>
        </w:rPr>
        <w:t xml:space="preserve"> </w:t>
      </w:r>
      <w:r>
        <w:rPr>
          <w:rFonts w:ascii="Arial" w:hAnsi="Arial" w:cs="Arial"/>
          <w:sz w:val="20"/>
          <w:szCs w:val="20"/>
        </w:rPr>
        <w:t xml:space="preserve">e-invoice </w:t>
      </w:r>
      <w:r w:rsidRPr="00AA2128">
        <w:rPr>
          <w:rFonts w:ascii="Arial" w:hAnsi="Arial" w:cs="Arial"/>
          <w:sz w:val="20"/>
          <w:szCs w:val="20"/>
        </w:rPr>
        <w:t>allows customers to become intelligent enterprises.</w:t>
      </w:r>
    </w:p>
    <w:p w14:paraId="3B63C38A" w14:textId="77777777" w:rsidR="00B677F7" w:rsidRPr="00051500" w:rsidRDefault="00B677F7" w:rsidP="00363C2B">
      <w:pPr>
        <w:jc w:val="both"/>
        <w:rPr>
          <w:rFonts w:ascii="Arial" w:hAnsi="Arial" w:cs="Arial"/>
          <w:bCs/>
          <w:sz w:val="20"/>
          <w:szCs w:val="20"/>
        </w:rPr>
      </w:pPr>
    </w:p>
    <w:p w14:paraId="0638D445" w14:textId="77777777" w:rsidR="00363C2B" w:rsidRPr="00051500" w:rsidRDefault="00363C2B" w:rsidP="00363C2B">
      <w:pPr>
        <w:jc w:val="both"/>
        <w:rPr>
          <w:rStyle w:val="KapitelberschriftStyleSAP-SANS2002-Bold10ptBold"/>
          <w:rFonts w:ascii="Arial" w:hAnsi="Arial" w:cs="Arial"/>
          <w:b/>
          <w:szCs w:val="20"/>
        </w:rPr>
      </w:pPr>
      <w:r w:rsidRPr="00051500">
        <w:rPr>
          <w:rStyle w:val="KapitelberschriftStyleSAP-SANS2002-Bold10ptBold"/>
          <w:rFonts w:ascii="Arial" w:hAnsi="Arial" w:cs="Arial"/>
          <w:b/>
          <w:szCs w:val="20"/>
        </w:rPr>
        <w:t xml:space="preserve">About </w:t>
      </w:r>
      <w:r>
        <w:rPr>
          <w:rStyle w:val="KapitelberschriftStyleSAP-SANS2002-Bold10ptBold"/>
          <w:rFonts w:ascii="Arial" w:hAnsi="Arial" w:cs="Arial"/>
          <w:b/>
          <w:szCs w:val="20"/>
        </w:rPr>
        <w:t>Origen Technologies</w:t>
      </w:r>
    </w:p>
    <w:p w14:paraId="4D341715" w14:textId="77777777" w:rsidR="00363C2B" w:rsidRDefault="00363C2B" w:rsidP="00363C2B">
      <w:pPr>
        <w:autoSpaceDE w:val="0"/>
        <w:autoSpaceDN w:val="0"/>
        <w:adjustRightInd w:val="0"/>
        <w:jc w:val="both"/>
        <w:rPr>
          <w:rStyle w:val="StyleTextStyleSAP-SANS2002-Regular10ptLatinSAP-SANS20"/>
          <w:rFonts w:ascii="Arial" w:hAnsi="Arial" w:cs="Arial"/>
          <w:szCs w:val="20"/>
        </w:rPr>
      </w:pPr>
    </w:p>
    <w:p w14:paraId="62666D6C" w14:textId="66C9BD1E" w:rsidR="00363C2B" w:rsidRPr="009E67B4" w:rsidRDefault="00363C2B" w:rsidP="00363C2B">
      <w:pPr>
        <w:pStyle w:val="xmsonormal"/>
        <w:jc w:val="both"/>
        <w:rPr>
          <w:rFonts w:ascii="Arial" w:hAnsi="Arial" w:cs="Arial"/>
          <w:sz w:val="20"/>
          <w:szCs w:val="20"/>
        </w:rPr>
      </w:pPr>
      <w:r>
        <w:rPr>
          <w:rFonts w:ascii="Arial" w:hAnsi="Arial" w:cs="Arial"/>
          <w:sz w:val="20"/>
          <w:szCs w:val="20"/>
        </w:rPr>
        <w:t xml:space="preserve">Origen Technologies is a consulting and products &amp; solution developer company for SAP technology, based in the United States. </w:t>
      </w:r>
      <w:r w:rsidRPr="7AD675C7">
        <w:rPr>
          <w:rFonts w:ascii="Arial" w:hAnsi="Arial" w:cs="Arial"/>
          <w:sz w:val="20"/>
          <w:szCs w:val="20"/>
        </w:rPr>
        <w:t xml:space="preserve">The company is focused on helping Multinational Corporations with their compliance, </w:t>
      </w:r>
      <w:r>
        <w:rPr>
          <w:rFonts w:ascii="Arial" w:hAnsi="Arial" w:cs="Arial"/>
          <w:sz w:val="20"/>
          <w:szCs w:val="20"/>
        </w:rPr>
        <w:t>L</w:t>
      </w:r>
      <w:r w:rsidRPr="7AD675C7">
        <w:rPr>
          <w:rFonts w:ascii="Arial" w:hAnsi="Arial" w:cs="Arial"/>
          <w:sz w:val="20"/>
          <w:szCs w:val="20"/>
        </w:rPr>
        <w:t>ocalization, and foreign trade needs in the United States</w:t>
      </w:r>
      <w:r>
        <w:rPr>
          <w:rFonts w:ascii="Arial" w:hAnsi="Arial" w:cs="Arial"/>
          <w:sz w:val="20"/>
          <w:szCs w:val="20"/>
        </w:rPr>
        <w:t>,</w:t>
      </w:r>
      <w:r w:rsidRPr="7AD675C7">
        <w:rPr>
          <w:rFonts w:ascii="Arial" w:hAnsi="Arial" w:cs="Arial"/>
          <w:sz w:val="20"/>
          <w:szCs w:val="20"/>
        </w:rPr>
        <w:t xml:space="preserve"> Latin America,</w:t>
      </w:r>
      <w:r>
        <w:rPr>
          <w:rFonts w:ascii="Arial" w:hAnsi="Arial" w:cs="Arial"/>
          <w:sz w:val="20"/>
          <w:szCs w:val="20"/>
        </w:rPr>
        <w:t xml:space="preserve"> and </w:t>
      </w:r>
      <w:r w:rsidRPr="7AD675C7">
        <w:rPr>
          <w:rFonts w:ascii="Arial" w:hAnsi="Arial" w:cs="Arial"/>
          <w:sz w:val="20"/>
          <w:szCs w:val="20"/>
        </w:rPr>
        <w:t xml:space="preserve">Brazil. </w:t>
      </w:r>
      <w:r>
        <w:rPr>
          <w:rFonts w:ascii="Arial" w:hAnsi="Arial" w:cs="Arial"/>
          <w:sz w:val="20"/>
          <w:szCs w:val="20"/>
        </w:rPr>
        <w:t>The company</w:t>
      </w:r>
      <w:r w:rsidRPr="4442D1DD">
        <w:rPr>
          <w:rFonts w:ascii="Arial" w:hAnsi="Arial" w:cs="Arial"/>
          <w:sz w:val="20"/>
          <w:szCs w:val="20"/>
        </w:rPr>
        <w:t xml:space="preserve"> also provide</w:t>
      </w:r>
      <w:r>
        <w:rPr>
          <w:rFonts w:ascii="Arial" w:hAnsi="Arial" w:cs="Arial"/>
          <w:sz w:val="20"/>
          <w:szCs w:val="20"/>
        </w:rPr>
        <w:t>s</w:t>
      </w:r>
      <w:r w:rsidRPr="4442D1DD">
        <w:rPr>
          <w:rFonts w:ascii="Arial" w:hAnsi="Arial" w:cs="Arial"/>
          <w:sz w:val="20"/>
          <w:szCs w:val="20"/>
        </w:rPr>
        <w:t xml:space="preserve"> </w:t>
      </w:r>
      <w:r w:rsidRPr="00157399">
        <w:rPr>
          <w:rFonts w:ascii="Arial" w:hAnsi="Arial" w:cs="Arial"/>
          <w:sz w:val="20"/>
          <w:szCs w:val="20"/>
        </w:rPr>
        <w:t>SAP application management services</w:t>
      </w:r>
      <w:r w:rsidRPr="00157399" w:rsidDel="00157399">
        <w:rPr>
          <w:rFonts w:ascii="Arial" w:hAnsi="Arial" w:cs="Arial"/>
          <w:sz w:val="20"/>
          <w:szCs w:val="20"/>
        </w:rPr>
        <w:t xml:space="preserve"> </w:t>
      </w:r>
      <w:r w:rsidRPr="4442D1DD">
        <w:rPr>
          <w:rFonts w:ascii="Arial" w:hAnsi="Arial" w:cs="Arial"/>
          <w:sz w:val="20"/>
          <w:szCs w:val="20"/>
        </w:rPr>
        <w:t xml:space="preserve">support practice out of </w:t>
      </w:r>
      <w:r>
        <w:rPr>
          <w:rFonts w:ascii="Arial" w:hAnsi="Arial" w:cs="Arial"/>
          <w:sz w:val="20"/>
          <w:szCs w:val="20"/>
        </w:rPr>
        <w:t>its</w:t>
      </w:r>
      <w:r w:rsidRPr="4442D1DD">
        <w:rPr>
          <w:rFonts w:ascii="Arial" w:hAnsi="Arial" w:cs="Arial"/>
          <w:sz w:val="20"/>
          <w:szCs w:val="20"/>
        </w:rPr>
        <w:t xml:space="preserve"> delivery centers in</w:t>
      </w:r>
      <w:r>
        <w:rPr>
          <w:rFonts w:ascii="Arial" w:hAnsi="Arial" w:cs="Arial"/>
          <w:sz w:val="20"/>
          <w:szCs w:val="20"/>
        </w:rPr>
        <w:t xml:space="preserve"> the</w:t>
      </w:r>
      <w:r w:rsidRPr="4442D1DD">
        <w:rPr>
          <w:rFonts w:ascii="Arial" w:hAnsi="Arial" w:cs="Arial"/>
          <w:sz w:val="20"/>
          <w:szCs w:val="20"/>
        </w:rPr>
        <w:t xml:space="preserve"> USA, Brazil, Mexico, and Argentina.</w:t>
      </w:r>
    </w:p>
    <w:p w14:paraId="0E80BE8D" w14:textId="77777777" w:rsidR="00363C2B" w:rsidRPr="009E67B4" w:rsidRDefault="00363C2B" w:rsidP="00363C2B">
      <w:pPr>
        <w:jc w:val="both"/>
        <w:rPr>
          <w:rFonts w:ascii="Arial" w:hAnsi="Arial" w:cs="Arial"/>
          <w:sz w:val="20"/>
          <w:szCs w:val="20"/>
        </w:rPr>
      </w:pPr>
    </w:p>
    <w:p w14:paraId="7C1AD36D" w14:textId="77777777" w:rsidR="00363C2B" w:rsidRPr="00363C2B" w:rsidRDefault="00363C2B" w:rsidP="00363C2B">
      <w:pPr>
        <w:pStyle w:val="xmsonormal"/>
        <w:jc w:val="both"/>
        <w:rPr>
          <w:rFonts w:ascii="Arial" w:hAnsi="Arial" w:cs="Arial"/>
          <w:sz w:val="20"/>
          <w:szCs w:val="20"/>
        </w:rPr>
      </w:pPr>
      <w:r w:rsidRPr="00363C2B">
        <w:rPr>
          <w:rFonts w:ascii="Arial" w:hAnsi="Arial" w:cs="Arial"/>
          <w:sz w:val="20"/>
          <w:szCs w:val="20"/>
        </w:rPr>
        <w:t>Any statements in this release that are not historical facts are forward-looking statements as defined in the U.S. Private Securities Litigation Reform Act of 1995. All forward-looking statements are subject to various risks and uncertainties described in SAP’s filings with the U.S. Securities and Exchange Commission, including its most recent annual report on Form 20-F, that could cause actual results to differ materially from expectations. SAP cautions readers not to place undue reliance on these forward-looking statements which SAP has no obligation to update, and which speak only as of their dates.</w:t>
      </w:r>
    </w:p>
    <w:p w14:paraId="2C2E033F" w14:textId="77777777" w:rsidR="00363C2B" w:rsidRPr="00051500" w:rsidRDefault="00363C2B" w:rsidP="00363C2B">
      <w:pPr>
        <w:jc w:val="both"/>
        <w:rPr>
          <w:rFonts w:ascii="Arial" w:hAnsi="Arial" w:cs="Arial"/>
          <w:sz w:val="20"/>
          <w:szCs w:val="20"/>
        </w:rPr>
      </w:pPr>
    </w:p>
    <w:p w14:paraId="7C3F4B18" w14:textId="77777777" w:rsidR="00363C2B" w:rsidRPr="00051500" w:rsidRDefault="00363C2B" w:rsidP="00363C2B">
      <w:pPr>
        <w:jc w:val="both"/>
        <w:rPr>
          <w:rFonts w:ascii="Arial" w:hAnsi="Arial" w:cs="Arial"/>
          <w:sz w:val="20"/>
          <w:szCs w:val="20"/>
        </w:rPr>
      </w:pPr>
      <w:r w:rsidRPr="00051500">
        <w:rPr>
          <w:rFonts w:ascii="Arial" w:hAnsi="Arial" w:cs="Arial"/>
          <w:sz w:val="20"/>
          <w:szCs w:val="20"/>
        </w:rPr>
        <w:lastRenderedPageBreak/>
        <w:t xml:space="preserve">SAP and other SAP products and services mentioned herein as well as their respective logos are trademarks or registered trademarks of SAP SE in Germany and other countries. Please see </w:t>
      </w:r>
      <w:hyperlink r:id="rId13" w:history="1">
        <w:r w:rsidRPr="00051500">
          <w:rPr>
            <w:rStyle w:val="Hyperlink"/>
            <w:rFonts w:ascii="Arial" w:hAnsi="Arial" w:cs="Arial"/>
            <w:sz w:val="20"/>
            <w:szCs w:val="20"/>
          </w:rPr>
          <w:t>https://www.sap.com/copyright</w:t>
        </w:r>
      </w:hyperlink>
      <w:r w:rsidRPr="00051500">
        <w:rPr>
          <w:rFonts w:ascii="Arial" w:hAnsi="Arial" w:cs="Arial"/>
          <w:sz w:val="20"/>
          <w:szCs w:val="20"/>
        </w:rPr>
        <w:t xml:space="preserve"> for additional trademark information and notices. All other product and service names mentioned are the trademarks of their respective companies.</w:t>
      </w:r>
    </w:p>
    <w:p w14:paraId="2330D54D" w14:textId="77777777" w:rsidR="00363C2B" w:rsidRPr="00051500" w:rsidRDefault="00363C2B" w:rsidP="00363C2B">
      <w:pPr>
        <w:rPr>
          <w:rFonts w:ascii="Arial" w:hAnsi="Arial" w:cs="Arial"/>
          <w:sz w:val="20"/>
          <w:szCs w:val="20"/>
        </w:rPr>
      </w:pPr>
    </w:p>
    <w:p w14:paraId="2373AEEF" w14:textId="77777777" w:rsidR="00363C2B" w:rsidRPr="00051500" w:rsidRDefault="00363C2B" w:rsidP="00363C2B">
      <w:pPr>
        <w:keepNext/>
        <w:rPr>
          <w:rStyle w:val="KapitelberschriftStyleSAP-SANS2002-Bold10ptBold"/>
          <w:rFonts w:ascii="Arial" w:hAnsi="Arial" w:cs="Arial"/>
          <w:b/>
          <w:szCs w:val="20"/>
        </w:rPr>
      </w:pPr>
      <w:r w:rsidRPr="00051500">
        <w:rPr>
          <w:rStyle w:val="KapitelberschriftStyleSAP-SANS2002-Bold10ptBold"/>
          <w:rFonts w:ascii="Arial" w:hAnsi="Arial" w:cs="Arial"/>
          <w:b/>
          <w:szCs w:val="20"/>
        </w:rPr>
        <w:t>For more information, press only:</w:t>
      </w:r>
    </w:p>
    <w:p w14:paraId="280AD700" w14:textId="77777777" w:rsidR="00363C2B" w:rsidRPr="009E67B4" w:rsidRDefault="00363C2B" w:rsidP="00363C2B">
      <w:pPr>
        <w:rPr>
          <w:rFonts w:ascii="Arial" w:hAnsi="Arial" w:cs="Arial"/>
          <w:sz w:val="20"/>
          <w:szCs w:val="20"/>
        </w:rPr>
      </w:pPr>
      <w:r w:rsidRPr="009E67B4">
        <w:rPr>
          <w:rFonts w:ascii="Arial" w:hAnsi="Arial" w:cs="Arial"/>
          <w:sz w:val="20"/>
          <w:szCs w:val="20"/>
        </w:rPr>
        <w:t>1-855-ORIGENT (1-855-674-4368)</w:t>
      </w:r>
    </w:p>
    <w:p w14:paraId="1913CE8A" w14:textId="42E6DC1D" w:rsidR="00B14F71" w:rsidRPr="00051500" w:rsidRDefault="00000000" w:rsidP="00363C2B">
      <w:pPr>
        <w:rPr>
          <w:rFonts w:ascii="Arial" w:hAnsi="Arial" w:cs="Arial"/>
          <w:sz w:val="20"/>
          <w:szCs w:val="20"/>
        </w:rPr>
      </w:pPr>
      <w:hyperlink r:id="rId14">
        <w:r w:rsidR="00363C2B" w:rsidRPr="7AD675C7">
          <w:rPr>
            <w:rStyle w:val="Hyperlink"/>
            <w:rFonts w:ascii="Arial" w:hAnsi="Arial" w:cs="Arial"/>
            <w:sz w:val="20"/>
            <w:szCs w:val="20"/>
          </w:rPr>
          <w:t>info@origentech.com</w:t>
        </w:r>
      </w:hyperlink>
    </w:p>
    <w:sectPr w:rsidR="00B14F71" w:rsidRPr="00051500" w:rsidSect="00B32C47">
      <w:footerReference w:type="default" r:id="rId15"/>
      <w:pgSz w:w="12240" w:h="15840"/>
      <w:pgMar w:top="907" w:right="907" w:bottom="907" w:left="90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4CE9FCE" w14:textId="77777777" w:rsidR="0009715E" w:rsidRDefault="0009715E" w:rsidP="00B32C47">
      <w:r>
        <w:separator/>
      </w:r>
    </w:p>
  </w:endnote>
  <w:endnote w:type="continuationSeparator" w:id="0">
    <w:p w14:paraId="28A61CA7" w14:textId="77777777" w:rsidR="0009715E" w:rsidRDefault="0009715E" w:rsidP="00B32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AP-SANS2002-Light">
    <w:altName w:val="Courier New"/>
    <w:panose1 w:val="020B0604020202020204"/>
    <w:charset w:val="00"/>
    <w:family w:val="auto"/>
    <w:pitch w:val="variable"/>
    <w:sig w:usb0="00000003" w:usb1="00000000" w:usb2="00000000" w:usb3="00000000" w:csb0="00000001" w:csb1="00000000"/>
  </w:font>
  <w:font w:name="SAP-SANS2002-Bold">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F1589" w14:textId="2B10EB3A" w:rsidR="00215A06" w:rsidRPr="00EC766E" w:rsidRDefault="004F22DE" w:rsidP="00EC766E">
    <w:pPr>
      <w:autoSpaceDE w:val="0"/>
      <w:autoSpaceDN w:val="0"/>
      <w:adjustRightInd w:val="0"/>
      <w:spacing w:before="100" w:beforeAutospacing="1" w:after="100" w:afterAutospacing="1" w:line="288" w:lineRule="auto"/>
      <w:jc w:val="center"/>
      <w:outlineLvl w:val="0"/>
      <w:rPr>
        <w:rFonts w:ascii="SAP-SANS2002-Light" w:hAnsi="SAP-SANS2002-Light"/>
        <w:i/>
        <w:sz w:val="20"/>
        <w:szCs w:val="20"/>
      </w:rPr>
    </w:pPr>
    <w:r>
      <w:rPr>
        <w:rFonts w:ascii="SAP-SANS2002-Light" w:hAnsi="SAP-SANS2002-Light"/>
        <w:i/>
        <w:noProof/>
        <w:sz w:val="20"/>
        <w:szCs w:val="20"/>
      </w:rPr>
      <mc:AlternateContent>
        <mc:Choice Requires="wps">
          <w:drawing>
            <wp:anchor distT="0" distB="0" distL="114300" distR="114300" simplePos="0" relativeHeight="251658240" behindDoc="0" locked="0" layoutInCell="0" allowOverlap="1" wp14:anchorId="431CE7A9" wp14:editId="36A6B3F4">
              <wp:simplePos x="0" y="0"/>
              <wp:positionH relativeFrom="page">
                <wp:posOffset>0</wp:posOffset>
              </wp:positionH>
              <wp:positionV relativeFrom="page">
                <wp:posOffset>9594215</wp:posOffset>
              </wp:positionV>
              <wp:extent cx="7772400" cy="273050"/>
              <wp:effectExtent l="0" t="0" r="0" b="12700"/>
              <wp:wrapNone/>
              <wp:docPr id="1" name="MSIPCM100549b285f2a35c50771a97" descr="{&quot;HashCode&quot;:-867948802,&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FD2C7DA" w14:textId="2809F5EA" w:rsidR="004F22DE" w:rsidRPr="004F22DE" w:rsidRDefault="004F22DE" w:rsidP="004F22DE">
                          <w:pPr>
                            <w:rPr>
                              <w:rFonts w:ascii="Calibri" w:hAnsi="Calibri" w:cs="Calibri"/>
                              <w:color w:val="000000"/>
                              <w:sz w:val="20"/>
                            </w:rPr>
                          </w:pPr>
                          <w:r w:rsidRPr="004F22DE">
                            <w:rPr>
                              <w:rFonts w:ascii="Calibri" w:hAnsi="Calibri" w:cs="Calibri"/>
                              <w:color w:val="000000"/>
                              <w:sz w:val="20"/>
                            </w:rPr>
                            <w:t>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31CE7A9" id="_x0000_t202" coordsize="21600,21600" o:spt="202" path="m,l,21600r21600,l21600,xe">
              <v:stroke joinstyle="miter"/>
              <v:path gradientshapeok="t" o:connecttype="rect"/>
            </v:shapetype>
            <v:shape id="MSIPCM100549b285f2a35c50771a97" o:spid="_x0000_s1026" type="#_x0000_t202" alt="{&quot;HashCode&quot;:-867948802,&quot;Height&quot;:792.0,&quot;Width&quot;:612.0,&quot;Placement&quot;:&quot;Footer&quot;,&quot;Index&quot;:&quot;Primary&quot;,&quot;Section&quot;:1,&quot;Top&quot;:0.0,&quot;Left&quot;:0.0}" style="position:absolute;left:0;text-align:left;margin-left:0;margin-top:755.45pt;width:612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4FD2C7DA" w14:textId="2809F5EA" w:rsidR="004F22DE" w:rsidRPr="004F22DE" w:rsidRDefault="004F22DE" w:rsidP="004F22DE">
                    <w:pPr>
                      <w:rPr>
                        <w:rFonts w:ascii="Calibri" w:hAnsi="Calibri" w:cs="Calibri"/>
                        <w:color w:val="000000"/>
                        <w:sz w:val="20"/>
                      </w:rPr>
                    </w:pPr>
                    <w:r w:rsidRPr="004F22DE">
                      <w:rPr>
                        <w:rFonts w:ascii="Calibri" w:hAnsi="Calibri" w:cs="Calibri"/>
                        <w:color w:val="000000"/>
                        <w:sz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5C9104" w14:textId="77777777" w:rsidR="0009715E" w:rsidRDefault="0009715E" w:rsidP="00B32C47">
      <w:r>
        <w:separator/>
      </w:r>
    </w:p>
  </w:footnote>
  <w:footnote w:type="continuationSeparator" w:id="0">
    <w:p w14:paraId="0A995A0C" w14:textId="77777777" w:rsidR="0009715E" w:rsidRDefault="0009715E" w:rsidP="00B32C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7636A3"/>
    <w:multiLevelType w:val="hybridMultilevel"/>
    <w:tmpl w:val="9BDCC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CFF6A94"/>
    <w:multiLevelType w:val="hybridMultilevel"/>
    <w:tmpl w:val="08B09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225560">
    <w:abstractNumId w:val="0"/>
  </w:num>
  <w:num w:numId="2" w16cid:durableId="1957328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17BF"/>
    <w:rsid w:val="00000D56"/>
    <w:rsid w:val="00002A38"/>
    <w:rsid w:val="00003331"/>
    <w:rsid w:val="00004C17"/>
    <w:rsid w:val="00010B08"/>
    <w:rsid w:val="0001309F"/>
    <w:rsid w:val="00015980"/>
    <w:rsid w:val="00017508"/>
    <w:rsid w:val="000208E5"/>
    <w:rsid w:val="00021A7F"/>
    <w:rsid w:val="00021AD4"/>
    <w:rsid w:val="00023328"/>
    <w:rsid w:val="00023EDB"/>
    <w:rsid w:val="00025739"/>
    <w:rsid w:val="00025D5A"/>
    <w:rsid w:val="00026CE5"/>
    <w:rsid w:val="00030001"/>
    <w:rsid w:val="00030966"/>
    <w:rsid w:val="00032D7F"/>
    <w:rsid w:val="00032E3B"/>
    <w:rsid w:val="00033D6B"/>
    <w:rsid w:val="000347CC"/>
    <w:rsid w:val="00035C89"/>
    <w:rsid w:val="00036036"/>
    <w:rsid w:val="0003625E"/>
    <w:rsid w:val="000401D6"/>
    <w:rsid w:val="000408E2"/>
    <w:rsid w:val="00040FB1"/>
    <w:rsid w:val="00042C72"/>
    <w:rsid w:val="000430AB"/>
    <w:rsid w:val="000431C9"/>
    <w:rsid w:val="000432A7"/>
    <w:rsid w:val="00043C06"/>
    <w:rsid w:val="00046EFD"/>
    <w:rsid w:val="000470CE"/>
    <w:rsid w:val="00047CE7"/>
    <w:rsid w:val="00051500"/>
    <w:rsid w:val="000517D9"/>
    <w:rsid w:val="000524D6"/>
    <w:rsid w:val="00053A16"/>
    <w:rsid w:val="0005581B"/>
    <w:rsid w:val="00055C58"/>
    <w:rsid w:val="00055C5B"/>
    <w:rsid w:val="00056A62"/>
    <w:rsid w:val="00056DA4"/>
    <w:rsid w:val="00057C9C"/>
    <w:rsid w:val="000603CB"/>
    <w:rsid w:val="00062854"/>
    <w:rsid w:val="00062A15"/>
    <w:rsid w:val="00063CF7"/>
    <w:rsid w:val="000659EA"/>
    <w:rsid w:val="0006611C"/>
    <w:rsid w:val="00067218"/>
    <w:rsid w:val="00067431"/>
    <w:rsid w:val="00067463"/>
    <w:rsid w:val="00071086"/>
    <w:rsid w:val="00071488"/>
    <w:rsid w:val="000729FE"/>
    <w:rsid w:val="00073FF3"/>
    <w:rsid w:val="0007669F"/>
    <w:rsid w:val="00076A3E"/>
    <w:rsid w:val="00076D48"/>
    <w:rsid w:val="00077E44"/>
    <w:rsid w:val="0008095A"/>
    <w:rsid w:val="00081834"/>
    <w:rsid w:val="000819B3"/>
    <w:rsid w:val="00082780"/>
    <w:rsid w:val="00082918"/>
    <w:rsid w:val="000852A9"/>
    <w:rsid w:val="000859C1"/>
    <w:rsid w:val="00085A19"/>
    <w:rsid w:val="0009018C"/>
    <w:rsid w:val="00091411"/>
    <w:rsid w:val="000954AC"/>
    <w:rsid w:val="0009552E"/>
    <w:rsid w:val="0009715E"/>
    <w:rsid w:val="00097542"/>
    <w:rsid w:val="000A0E26"/>
    <w:rsid w:val="000A4561"/>
    <w:rsid w:val="000A5288"/>
    <w:rsid w:val="000A5469"/>
    <w:rsid w:val="000A5795"/>
    <w:rsid w:val="000A62C1"/>
    <w:rsid w:val="000A6893"/>
    <w:rsid w:val="000A6905"/>
    <w:rsid w:val="000B0680"/>
    <w:rsid w:val="000B2B30"/>
    <w:rsid w:val="000B50A2"/>
    <w:rsid w:val="000B5F5F"/>
    <w:rsid w:val="000B66A4"/>
    <w:rsid w:val="000B723A"/>
    <w:rsid w:val="000B7255"/>
    <w:rsid w:val="000B7946"/>
    <w:rsid w:val="000C02CD"/>
    <w:rsid w:val="000C03C6"/>
    <w:rsid w:val="000C6485"/>
    <w:rsid w:val="000D0A39"/>
    <w:rsid w:val="000D0B83"/>
    <w:rsid w:val="000D156F"/>
    <w:rsid w:val="000D247B"/>
    <w:rsid w:val="000D2E15"/>
    <w:rsid w:val="000D51A8"/>
    <w:rsid w:val="000D7B9D"/>
    <w:rsid w:val="000E0B53"/>
    <w:rsid w:val="000E0E6C"/>
    <w:rsid w:val="000E1CFE"/>
    <w:rsid w:val="000E1D0A"/>
    <w:rsid w:val="000E1F93"/>
    <w:rsid w:val="000E212C"/>
    <w:rsid w:val="000E28FD"/>
    <w:rsid w:val="000E3C4A"/>
    <w:rsid w:val="000E44B8"/>
    <w:rsid w:val="000E4657"/>
    <w:rsid w:val="000E4F70"/>
    <w:rsid w:val="000E574E"/>
    <w:rsid w:val="000E6C02"/>
    <w:rsid w:val="000E7F85"/>
    <w:rsid w:val="000F02E7"/>
    <w:rsid w:val="000F06BC"/>
    <w:rsid w:val="000F06D0"/>
    <w:rsid w:val="000F0836"/>
    <w:rsid w:val="000F10EC"/>
    <w:rsid w:val="000F1349"/>
    <w:rsid w:val="000F2685"/>
    <w:rsid w:val="000F26A2"/>
    <w:rsid w:val="000F3191"/>
    <w:rsid w:val="000F4C02"/>
    <w:rsid w:val="000F6E0D"/>
    <w:rsid w:val="000F7A07"/>
    <w:rsid w:val="00100111"/>
    <w:rsid w:val="00101635"/>
    <w:rsid w:val="00101D69"/>
    <w:rsid w:val="00103A20"/>
    <w:rsid w:val="001065B7"/>
    <w:rsid w:val="0010792B"/>
    <w:rsid w:val="00107BF2"/>
    <w:rsid w:val="00110DEF"/>
    <w:rsid w:val="00110ECB"/>
    <w:rsid w:val="00111285"/>
    <w:rsid w:val="00112EA0"/>
    <w:rsid w:val="00114A85"/>
    <w:rsid w:val="00115521"/>
    <w:rsid w:val="0011630B"/>
    <w:rsid w:val="0012557E"/>
    <w:rsid w:val="00126443"/>
    <w:rsid w:val="0012773B"/>
    <w:rsid w:val="001313DA"/>
    <w:rsid w:val="00131450"/>
    <w:rsid w:val="00132A81"/>
    <w:rsid w:val="00132B92"/>
    <w:rsid w:val="00132D65"/>
    <w:rsid w:val="00132E23"/>
    <w:rsid w:val="001342F4"/>
    <w:rsid w:val="00134CF2"/>
    <w:rsid w:val="00135F65"/>
    <w:rsid w:val="00136023"/>
    <w:rsid w:val="00137824"/>
    <w:rsid w:val="00140020"/>
    <w:rsid w:val="001434CF"/>
    <w:rsid w:val="0014355C"/>
    <w:rsid w:val="00144DB9"/>
    <w:rsid w:val="00146FB6"/>
    <w:rsid w:val="001514CD"/>
    <w:rsid w:val="00152143"/>
    <w:rsid w:val="00152364"/>
    <w:rsid w:val="001529FA"/>
    <w:rsid w:val="00155252"/>
    <w:rsid w:val="00155486"/>
    <w:rsid w:val="00155EE0"/>
    <w:rsid w:val="001577A2"/>
    <w:rsid w:val="00160442"/>
    <w:rsid w:val="001605A2"/>
    <w:rsid w:val="00160B08"/>
    <w:rsid w:val="00162914"/>
    <w:rsid w:val="00162BF0"/>
    <w:rsid w:val="001637B9"/>
    <w:rsid w:val="001641CD"/>
    <w:rsid w:val="00165E83"/>
    <w:rsid w:val="00170608"/>
    <w:rsid w:val="00171C17"/>
    <w:rsid w:val="0017211B"/>
    <w:rsid w:val="001737ED"/>
    <w:rsid w:val="00173C27"/>
    <w:rsid w:val="001750C1"/>
    <w:rsid w:val="001754E5"/>
    <w:rsid w:val="0017664D"/>
    <w:rsid w:val="00176A93"/>
    <w:rsid w:val="001813F3"/>
    <w:rsid w:val="001818D4"/>
    <w:rsid w:val="00181DA1"/>
    <w:rsid w:val="001830F6"/>
    <w:rsid w:val="001831CE"/>
    <w:rsid w:val="001831DC"/>
    <w:rsid w:val="00184DB5"/>
    <w:rsid w:val="00185066"/>
    <w:rsid w:val="0018594D"/>
    <w:rsid w:val="00185A56"/>
    <w:rsid w:val="001860CD"/>
    <w:rsid w:val="00190E35"/>
    <w:rsid w:val="00193977"/>
    <w:rsid w:val="00194D8C"/>
    <w:rsid w:val="00195509"/>
    <w:rsid w:val="0019564D"/>
    <w:rsid w:val="001957EB"/>
    <w:rsid w:val="00195B90"/>
    <w:rsid w:val="001A11B6"/>
    <w:rsid w:val="001A2C53"/>
    <w:rsid w:val="001A2C57"/>
    <w:rsid w:val="001A5288"/>
    <w:rsid w:val="001A55A8"/>
    <w:rsid w:val="001A5899"/>
    <w:rsid w:val="001A5E9B"/>
    <w:rsid w:val="001A6622"/>
    <w:rsid w:val="001A70DA"/>
    <w:rsid w:val="001A7AEF"/>
    <w:rsid w:val="001B0AC3"/>
    <w:rsid w:val="001B0B44"/>
    <w:rsid w:val="001B111B"/>
    <w:rsid w:val="001B24BD"/>
    <w:rsid w:val="001B2B7B"/>
    <w:rsid w:val="001B2D17"/>
    <w:rsid w:val="001B3CB0"/>
    <w:rsid w:val="001B47E6"/>
    <w:rsid w:val="001B5C97"/>
    <w:rsid w:val="001B6B24"/>
    <w:rsid w:val="001C128A"/>
    <w:rsid w:val="001C1AAA"/>
    <w:rsid w:val="001C1D73"/>
    <w:rsid w:val="001C2AF2"/>
    <w:rsid w:val="001C2B00"/>
    <w:rsid w:val="001C36E0"/>
    <w:rsid w:val="001C4040"/>
    <w:rsid w:val="001C50E7"/>
    <w:rsid w:val="001C662F"/>
    <w:rsid w:val="001C748B"/>
    <w:rsid w:val="001C7D01"/>
    <w:rsid w:val="001D05D1"/>
    <w:rsid w:val="001D1FE5"/>
    <w:rsid w:val="001D24FA"/>
    <w:rsid w:val="001D4DA6"/>
    <w:rsid w:val="001D5360"/>
    <w:rsid w:val="001E1FC2"/>
    <w:rsid w:val="001E3D1D"/>
    <w:rsid w:val="001E4232"/>
    <w:rsid w:val="001E76C9"/>
    <w:rsid w:val="001E7973"/>
    <w:rsid w:val="001E7F5F"/>
    <w:rsid w:val="001F00FA"/>
    <w:rsid w:val="001F01D4"/>
    <w:rsid w:val="001F212C"/>
    <w:rsid w:val="001F5ABD"/>
    <w:rsid w:val="001F5E7A"/>
    <w:rsid w:val="001F7AEB"/>
    <w:rsid w:val="001F7F64"/>
    <w:rsid w:val="002015B2"/>
    <w:rsid w:val="00201BA2"/>
    <w:rsid w:val="0020261D"/>
    <w:rsid w:val="0020459E"/>
    <w:rsid w:val="00205973"/>
    <w:rsid w:val="00205A42"/>
    <w:rsid w:val="0020603F"/>
    <w:rsid w:val="00207F8E"/>
    <w:rsid w:val="002114AA"/>
    <w:rsid w:val="00211C59"/>
    <w:rsid w:val="002136C7"/>
    <w:rsid w:val="0021373C"/>
    <w:rsid w:val="00214143"/>
    <w:rsid w:val="0021492E"/>
    <w:rsid w:val="002159AE"/>
    <w:rsid w:val="00215A06"/>
    <w:rsid w:val="00215C42"/>
    <w:rsid w:val="00217101"/>
    <w:rsid w:val="0021744A"/>
    <w:rsid w:val="002174B8"/>
    <w:rsid w:val="002216A9"/>
    <w:rsid w:val="00221A5D"/>
    <w:rsid w:val="00222253"/>
    <w:rsid w:val="00224F2A"/>
    <w:rsid w:val="0022552F"/>
    <w:rsid w:val="0022773C"/>
    <w:rsid w:val="002300E4"/>
    <w:rsid w:val="0023098C"/>
    <w:rsid w:val="00232042"/>
    <w:rsid w:val="002333C3"/>
    <w:rsid w:val="002336E3"/>
    <w:rsid w:val="00233BD4"/>
    <w:rsid w:val="00233BF7"/>
    <w:rsid w:val="002361F9"/>
    <w:rsid w:val="00236F18"/>
    <w:rsid w:val="00237BDF"/>
    <w:rsid w:val="00237C68"/>
    <w:rsid w:val="002405B0"/>
    <w:rsid w:val="00240AB6"/>
    <w:rsid w:val="00241547"/>
    <w:rsid w:val="00241C4A"/>
    <w:rsid w:val="002435D1"/>
    <w:rsid w:val="00244A06"/>
    <w:rsid w:val="00246018"/>
    <w:rsid w:val="0024615D"/>
    <w:rsid w:val="00246235"/>
    <w:rsid w:val="002469AE"/>
    <w:rsid w:val="00250443"/>
    <w:rsid w:val="00251072"/>
    <w:rsid w:val="002510FF"/>
    <w:rsid w:val="002519A5"/>
    <w:rsid w:val="00251C25"/>
    <w:rsid w:val="00252C4B"/>
    <w:rsid w:val="00252F87"/>
    <w:rsid w:val="00253066"/>
    <w:rsid w:val="002532C1"/>
    <w:rsid w:val="002550CD"/>
    <w:rsid w:val="00256CAA"/>
    <w:rsid w:val="00260F95"/>
    <w:rsid w:val="00261E41"/>
    <w:rsid w:val="0026232B"/>
    <w:rsid w:val="0026396F"/>
    <w:rsid w:val="002656E3"/>
    <w:rsid w:val="0026591C"/>
    <w:rsid w:val="00265ACF"/>
    <w:rsid w:val="00266FF9"/>
    <w:rsid w:val="002700FF"/>
    <w:rsid w:val="002702F8"/>
    <w:rsid w:val="00270647"/>
    <w:rsid w:val="00271476"/>
    <w:rsid w:val="002715E0"/>
    <w:rsid w:val="00272334"/>
    <w:rsid w:val="00273D0C"/>
    <w:rsid w:val="00274C9F"/>
    <w:rsid w:val="002770F6"/>
    <w:rsid w:val="00277F57"/>
    <w:rsid w:val="00281FB5"/>
    <w:rsid w:val="00282EAD"/>
    <w:rsid w:val="00283717"/>
    <w:rsid w:val="00284151"/>
    <w:rsid w:val="00286D5A"/>
    <w:rsid w:val="00286EEC"/>
    <w:rsid w:val="00291666"/>
    <w:rsid w:val="00291B16"/>
    <w:rsid w:val="002922BD"/>
    <w:rsid w:val="00292A1F"/>
    <w:rsid w:val="00292A91"/>
    <w:rsid w:val="00292B02"/>
    <w:rsid w:val="0029402E"/>
    <w:rsid w:val="00294BF3"/>
    <w:rsid w:val="0029627E"/>
    <w:rsid w:val="0029676D"/>
    <w:rsid w:val="0029704F"/>
    <w:rsid w:val="0029750C"/>
    <w:rsid w:val="00297517"/>
    <w:rsid w:val="00297FFE"/>
    <w:rsid w:val="002A0222"/>
    <w:rsid w:val="002A1D9A"/>
    <w:rsid w:val="002A4844"/>
    <w:rsid w:val="002A4CAE"/>
    <w:rsid w:val="002A5754"/>
    <w:rsid w:val="002A66E9"/>
    <w:rsid w:val="002A79E1"/>
    <w:rsid w:val="002B0DCC"/>
    <w:rsid w:val="002B2237"/>
    <w:rsid w:val="002B2BD4"/>
    <w:rsid w:val="002B2FA2"/>
    <w:rsid w:val="002B384C"/>
    <w:rsid w:val="002B5022"/>
    <w:rsid w:val="002B5605"/>
    <w:rsid w:val="002B6E11"/>
    <w:rsid w:val="002B758A"/>
    <w:rsid w:val="002B7D1F"/>
    <w:rsid w:val="002C08EE"/>
    <w:rsid w:val="002C1F93"/>
    <w:rsid w:val="002C34CF"/>
    <w:rsid w:val="002C47ED"/>
    <w:rsid w:val="002C53EB"/>
    <w:rsid w:val="002C6596"/>
    <w:rsid w:val="002C6C83"/>
    <w:rsid w:val="002D1236"/>
    <w:rsid w:val="002D1863"/>
    <w:rsid w:val="002D1B65"/>
    <w:rsid w:val="002D2414"/>
    <w:rsid w:val="002D39E3"/>
    <w:rsid w:val="002D58E7"/>
    <w:rsid w:val="002D5EC6"/>
    <w:rsid w:val="002D6152"/>
    <w:rsid w:val="002D62AB"/>
    <w:rsid w:val="002D7BDA"/>
    <w:rsid w:val="002E04CB"/>
    <w:rsid w:val="002E058D"/>
    <w:rsid w:val="002E12A5"/>
    <w:rsid w:val="002E2B43"/>
    <w:rsid w:val="002E41A6"/>
    <w:rsid w:val="002E7D6C"/>
    <w:rsid w:val="002F2151"/>
    <w:rsid w:val="002F2176"/>
    <w:rsid w:val="002F22E9"/>
    <w:rsid w:val="002F594F"/>
    <w:rsid w:val="00300947"/>
    <w:rsid w:val="00301305"/>
    <w:rsid w:val="003031CC"/>
    <w:rsid w:val="00303DB6"/>
    <w:rsid w:val="00304FC3"/>
    <w:rsid w:val="00310519"/>
    <w:rsid w:val="00310744"/>
    <w:rsid w:val="00310861"/>
    <w:rsid w:val="00313F91"/>
    <w:rsid w:val="00314292"/>
    <w:rsid w:val="00314474"/>
    <w:rsid w:val="00315953"/>
    <w:rsid w:val="00317FBC"/>
    <w:rsid w:val="003218E0"/>
    <w:rsid w:val="00323502"/>
    <w:rsid w:val="00323925"/>
    <w:rsid w:val="00324174"/>
    <w:rsid w:val="003275B1"/>
    <w:rsid w:val="00327FE4"/>
    <w:rsid w:val="00330702"/>
    <w:rsid w:val="003314B4"/>
    <w:rsid w:val="00334DEB"/>
    <w:rsid w:val="00334E90"/>
    <w:rsid w:val="003361B9"/>
    <w:rsid w:val="00340076"/>
    <w:rsid w:val="0034125A"/>
    <w:rsid w:val="00341293"/>
    <w:rsid w:val="003435CD"/>
    <w:rsid w:val="00343A17"/>
    <w:rsid w:val="00344A48"/>
    <w:rsid w:val="003454C4"/>
    <w:rsid w:val="00346336"/>
    <w:rsid w:val="00351B55"/>
    <w:rsid w:val="00351C88"/>
    <w:rsid w:val="00352129"/>
    <w:rsid w:val="00353AB6"/>
    <w:rsid w:val="00355311"/>
    <w:rsid w:val="003563A8"/>
    <w:rsid w:val="0035720E"/>
    <w:rsid w:val="003619CA"/>
    <w:rsid w:val="00361B98"/>
    <w:rsid w:val="00361F59"/>
    <w:rsid w:val="003629C2"/>
    <w:rsid w:val="003633E6"/>
    <w:rsid w:val="00363C2B"/>
    <w:rsid w:val="003649A7"/>
    <w:rsid w:val="00365EEA"/>
    <w:rsid w:val="00370D9D"/>
    <w:rsid w:val="003759CD"/>
    <w:rsid w:val="00376966"/>
    <w:rsid w:val="003777E2"/>
    <w:rsid w:val="003779F8"/>
    <w:rsid w:val="00380880"/>
    <w:rsid w:val="00381A9B"/>
    <w:rsid w:val="00382E8C"/>
    <w:rsid w:val="0038471C"/>
    <w:rsid w:val="003855D0"/>
    <w:rsid w:val="00386758"/>
    <w:rsid w:val="00386C27"/>
    <w:rsid w:val="003871C7"/>
    <w:rsid w:val="00390DD3"/>
    <w:rsid w:val="0039265D"/>
    <w:rsid w:val="00392F03"/>
    <w:rsid w:val="00393087"/>
    <w:rsid w:val="00393713"/>
    <w:rsid w:val="00395E9E"/>
    <w:rsid w:val="00396094"/>
    <w:rsid w:val="003A0100"/>
    <w:rsid w:val="003A17DB"/>
    <w:rsid w:val="003A2089"/>
    <w:rsid w:val="003A31FF"/>
    <w:rsid w:val="003A45F4"/>
    <w:rsid w:val="003A52EA"/>
    <w:rsid w:val="003A7DE3"/>
    <w:rsid w:val="003B1940"/>
    <w:rsid w:val="003B2CF3"/>
    <w:rsid w:val="003B30BB"/>
    <w:rsid w:val="003B314B"/>
    <w:rsid w:val="003B320A"/>
    <w:rsid w:val="003B54CB"/>
    <w:rsid w:val="003B7F05"/>
    <w:rsid w:val="003C0619"/>
    <w:rsid w:val="003C062F"/>
    <w:rsid w:val="003C069A"/>
    <w:rsid w:val="003C18F9"/>
    <w:rsid w:val="003C21D4"/>
    <w:rsid w:val="003C247D"/>
    <w:rsid w:val="003C26F7"/>
    <w:rsid w:val="003C318A"/>
    <w:rsid w:val="003C513B"/>
    <w:rsid w:val="003C5BEF"/>
    <w:rsid w:val="003D0E5C"/>
    <w:rsid w:val="003D1443"/>
    <w:rsid w:val="003D1462"/>
    <w:rsid w:val="003D23CA"/>
    <w:rsid w:val="003D3C59"/>
    <w:rsid w:val="003D4F99"/>
    <w:rsid w:val="003D574E"/>
    <w:rsid w:val="003D640A"/>
    <w:rsid w:val="003D6AEB"/>
    <w:rsid w:val="003D7BDD"/>
    <w:rsid w:val="003E2D7E"/>
    <w:rsid w:val="003F220A"/>
    <w:rsid w:val="003F239C"/>
    <w:rsid w:val="003F2F0D"/>
    <w:rsid w:val="003F3185"/>
    <w:rsid w:val="003F40AF"/>
    <w:rsid w:val="003F40CA"/>
    <w:rsid w:val="003F64E6"/>
    <w:rsid w:val="003F766C"/>
    <w:rsid w:val="003F7F8D"/>
    <w:rsid w:val="00400FCE"/>
    <w:rsid w:val="00400FEB"/>
    <w:rsid w:val="00402606"/>
    <w:rsid w:val="0040473C"/>
    <w:rsid w:val="00405681"/>
    <w:rsid w:val="00405CAD"/>
    <w:rsid w:val="0040666A"/>
    <w:rsid w:val="00410735"/>
    <w:rsid w:val="00411DB8"/>
    <w:rsid w:val="00413B20"/>
    <w:rsid w:val="00413FBF"/>
    <w:rsid w:val="0041425A"/>
    <w:rsid w:val="004158EE"/>
    <w:rsid w:val="0041733C"/>
    <w:rsid w:val="00417CA1"/>
    <w:rsid w:val="004209BE"/>
    <w:rsid w:val="004226D6"/>
    <w:rsid w:val="00423A44"/>
    <w:rsid w:val="004260A9"/>
    <w:rsid w:val="00426164"/>
    <w:rsid w:val="00426B19"/>
    <w:rsid w:val="00426D33"/>
    <w:rsid w:val="0042710E"/>
    <w:rsid w:val="004271FC"/>
    <w:rsid w:val="0043335E"/>
    <w:rsid w:val="00433D2F"/>
    <w:rsid w:val="0043438C"/>
    <w:rsid w:val="00440B3E"/>
    <w:rsid w:val="004420B9"/>
    <w:rsid w:val="00442AAE"/>
    <w:rsid w:val="00443AC2"/>
    <w:rsid w:val="00444E90"/>
    <w:rsid w:val="004459E8"/>
    <w:rsid w:val="00446846"/>
    <w:rsid w:val="00451EEC"/>
    <w:rsid w:val="00452110"/>
    <w:rsid w:val="00452872"/>
    <w:rsid w:val="00452FFF"/>
    <w:rsid w:val="004535A5"/>
    <w:rsid w:val="0045392F"/>
    <w:rsid w:val="00456E8E"/>
    <w:rsid w:val="00460798"/>
    <w:rsid w:val="00460FF4"/>
    <w:rsid w:val="004612F1"/>
    <w:rsid w:val="0046191D"/>
    <w:rsid w:val="0046282A"/>
    <w:rsid w:val="004634B1"/>
    <w:rsid w:val="00464EB4"/>
    <w:rsid w:val="00465668"/>
    <w:rsid w:val="00465680"/>
    <w:rsid w:val="00465894"/>
    <w:rsid w:val="00466544"/>
    <w:rsid w:val="00466E27"/>
    <w:rsid w:val="004674DE"/>
    <w:rsid w:val="004707DF"/>
    <w:rsid w:val="00470D8D"/>
    <w:rsid w:val="00470FAB"/>
    <w:rsid w:val="00471202"/>
    <w:rsid w:val="004730DC"/>
    <w:rsid w:val="004733C2"/>
    <w:rsid w:val="00474DD3"/>
    <w:rsid w:val="0047559C"/>
    <w:rsid w:val="0047727A"/>
    <w:rsid w:val="004772BD"/>
    <w:rsid w:val="004776F3"/>
    <w:rsid w:val="0048010E"/>
    <w:rsid w:val="0048073B"/>
    <w:rsid w:val="004811A4"/>
    <w:rsid w:val="00481872"/>
    <w:rsid w:val="00481F56"/>
    <w:rsid w:val="004826F8"/>
    <w:rsid w:val="00483310"/>
    <w:rsid w:val="004868E1"/>
    <w:rsid w:val="00486CAE"/>
    <w:rsid w:val="00486E97"/>
    <w:rsid w:val="00487959"/>
    <w:rsid w:val="004918C1"/>
    <w:rsid w:val="00495C43"/>
    <w:rsid w:val="004A01F6"/>
    <w:rsid w:val="004A1544"/>
    <w:rsid w:val="004A194A"/>
    <w:rsid w:val="004A2CE5"/>
    <w:rsid w:val="004A37C3"/>
    <w:rsid w:val="004A3D2F"/>
    <w:rsid w:val="004A4AD1"/>
    <w:rsid w:val="004A5242"/>
    <w:rsid w:val="004B0559"/>
    <w:rsid w:val="004B07C9"/>
    <w:rsid w:val="004B0FCA"/>
    <w:rsid w:val="004B1E92"/>
    <w:rsid w:val="004B2593"/>
    <w:rsid w:val="004B2EB9"/>
    <w:rsid w:val="004B3747"/>
    <w:rsid w:val="004B450F"/>
    <w:rsid w:val="004B4BA4"/>
    <w:rsid w:val="004B5C45"/>
    <w:rsid w:val="004B626C"/>
    <w:rsid w:val="004B747E"/>
    <w:rsid w:val="004C0567"/>
    <w:rsid w:val="004C1027"/>
    <w:rsid w:val="004C1BC7"/>
    <w:rsid w:val="004C1C79"/>
    <w:rsid w:val="004C218A"/>
    <w:rsid w:val="004C2883"/>
    <w:rsid w:val="004C3506"/>
    <w:rsid w:val="004C37D2"/>
    <w:rsid w:val="004C464D"/>
    <w:rsid w:val="004C5401"/>
    <w:rsid w:val="004C5722"/>
    <w:rsid w:val="004C5911"/>
    <w:rsid w:val="004C5AA3"/>
    <w:rsid w:val="004C6E95"/>
    <w:rsid w:val="004D00C4"/>
    <w:rsid w:val="004D1419"/>
    <w:rsid w:val="004D2F5F"/>
    <w:rsid w:val="004D35E3"/>
    <w:rsid w:val="004D3942"/>
    <w:rsid w:val="004D4C42"/>
    <w:rsid w:val="004D4D3C"/>
    <w:rsid w:val="004E0054"/>
    <w:rsid w:val="004E1558"/>
    <w:rsid w:val="004E2A59"/>
    <w:rsid w:val="004E33F3"/>
    <w:rsid w:val="004E36A9"/>
    <w:rsid w:val="004E3DAE"/>
    <w:rsid w:val="004E4EDF"/>
    <w:rsid w:val="004E61FA"/>
    <w:rsid w:val="004E791D"/>
    <w:rsid w:val="004F0274"/>
    <w:rsid w:val="004F0581"/>
    <w:rsid w:val="004F0C99"/>
    <w:rsid w:val="004F13E6"/>
    <w:rsid w:val="004F1526"/>
    <w:rsid w:val="004F22DE"/>
    <w:rsid w:val="004F3FAB"/>
    <w:rsid w:val="004F400C"/>
    <w:rsid w:val="004F7670"/>
    <w:rsid w:val="005004E8"/>
    <w:rsid w:val="005005DF"/>
    <w:rsid w:val="00500E96"/>
    <w:rsid w:val="00501716"/>
    <w:rsid w:val="005052BD"/>
    <w:rsid w:val="00506441"/>
    <w:rsid w:val="00506788"/>
    <w:rsid w:val="005069B6"/>
    <w:rsid w:val="00506F8D"/>
    <w:rsid w:val="00507D40"/>
    <w:rsid w:val="00513C6C"/>
    <w:rsid w:val="005141F7"/>
    <w:rsid w:val="00514DE8"/>
    <w:rsid w:val="00522F8B"/>
    <w:rsid w:val="0052347C"/>
    <w:rsid w:val="0052434F"/>
    <w:rsid w:val="0052466F"/>
    <w:rsid w:val="005253C4"/>
    <w:rsid w:val="00525583"/>
    <w:rsid w:val="00527265"/>
    <w:rsid w:val="0053059E"/>
    <w:rsid w:val="00530A3C"/>
    <w:rsid w:val="00530BED"/>
    <w:rsid w:val="00530C3D"/>
    <w:rsid w:val="00530E2F"/>
    <w:rsid w:val="00530E3B"/>
    <w:rsid w:val="00532064"/>
    <w:rsid w:val="00532AB9"/>
    <w:rsid w:val="00532F57"/>
    <w:rsid w:val="005339C0"/>
    <w:rsid w:val="00533D2A"/>
    <w:rsid w:val="005352BE"/>
    <w:rsid w:val="00536679"/>
    <w:rsid w:val="00537414"/>
    <w:rsid w:val="00541D0A"/>
    <w:rsid w:val="00544346"/>
    <w:rsid w:val="00544562"/>
    <w:rsid w:val="00544A55"/>
    <w:rsid w:val="005459CA"/>
    <w:rsid w:val="00545C43"/>
    <w:rsid w:val="0054640A"/>
    <w:rsid w:val="00546BA6"/>
    <w:rsid w:val="0055058C"/>
    <w:rsid w:val="0055124E"/>
    <w:rsid w:val="005524AC"/>
    <w:rsid w:val="00553606"/>
    <w:rsid w:val="005546C5"/>
    <w:rsid w:val="00554A81"/>
    <w:rsid w:val="005551F0"/>
    <w:rsid w:val="005557D8"/>
    <w:rsid w:val="005572F0"/>
    <w:rsid w:val="005622DC"/>
    <w:rsid w:val="0056293C"/>
    <w:rsid w:val="00562EC4"/>
    <w:rsid w:val="0056353C"/>
    <w:rsid w:val="00565862"/>
    <w:rsid w:val="005666A0"/>
    <w:rsid w:val="00572D1F"/>
    <w:rsid w:val="005733B9"/>
    <w:rsid w:val="005733EC"/>
    <w:rsid w:val="005778B9"/>
    <w:rsid w:val="00580158"/>
    <w:rsid w:val="00580716"/>
    <w:rsid w:val="005817E6"/>
    <w:rsid w:val="00581CFE"/>
    <w:rsid w:val="0058286F"/>
    <w:rsid w:val="005846D6"/>
    <w:rsid w:val="00585447"/>
    <w:rsid w:val="00586B50"/>
    <w:rsid w:val="00586DB4"/>
    <w:rsid w:val="00587697"/>
    <w:rsid w:val="0059143E"/>
    <w:rsid w:val="00596BDA"/>
    <w:rsid w:val="00597DB6"/>
    <w:rsid w:val="005A046D"/>
    <w:rsid w:val="005A1739"/>
    <w:rsid w:val="005A17E1"/>
    <w:rsid w:val="005A1B0A"/>
    <w:rsid w:val="005A228C"/>
    <w:rsid w:val="005A3531"/>
    <w:rsid w:val="005A36E9"/>
    <w:rsid w:val="005A665F"/>
    <w:rsid w:val="005A66BC"/>
    <w:rsid w:val="005A7BFB"/>
    <w:rsid w:val="005B0943"/>
    <w:rsid w:val="005B09F0"/>
    <w:rsid w:val="005B1C1C"/>
    <w:rsid w:val="005B2094"/>
    <w:rsid w:val="005B211D"/>
    <w:rsid w:val="005B3FE4"/>
    <w:rsid w:val="005B56BD"/>
    <w:rsid w:val="005B6242"/>
    <w:rsid w:val="005B6E19"/>
    <w:rsid w:val="005B7268"/>
    <w:rsid w:val="005B737B"/>
    <w:rsid w:val="005C4FB8"/>
    <w:rsid w:val="005C67CC"/>
    <w:rsid w:val="005D231B"/>
    <w:rsid w:val="005D2AF8"/>
    <w:rsid w:val="005D4E5D"/>
    <w:rsid w:val="005D59BE"/>
    <w:rsid w:val="005D6C0E"/>
    <w:rsid w:val="005D77C0"/>
    <w:rsid w:val="005D7AD8"/>
    <w:rsid w:val="005E14F4"/>
    <w:rsid w:val="005E2186"/>
    <w:rsid w:val="005E236D"/>
    <w:rsid w:val="005E25D3"/>
    <w:rsid w:val="005E267A"/>
    <w:rsid w:val="005E3041"/>
    <w:rsid w:val="005E5014"/>
    <w:rsid w:val="005E597A"/>
    <w:rsid w:val="005F0267"/>
    <w:rsid w:val="005F0648"/>
    <w:rsid w:val="005F07B2"/>
    <w:rsid w:val="005F11AE"/>
    <w:rsid w:val="005F127A"/>
    <w:rsid w:val="005F2024"/>
    <w:rsid w:val="005F3187"/>
    <w:rsid w:val="005F378E"/>
    <w:rsid w:val="005F3B33"/>
    <w:rsid w:val="005F4800"/>
    <w:rsid w:val="005F4FD6"/>
    <w:rsid w:val="005F4FFF"/>
    <w:rsid w:val="005F554C"/>
    <w:rsid w:val="005F5D83"/>
    <w:rsid w:val="005F66B1"/>
    <w:rsid w:val="0060025F"/>
    <w:rsid w:val="00601474"/>
    <w:rsid w:val="00601566"/>
    <w:rsid w:val="00604F8C"/>
    <w:rsid w:val="006050B8"/>
    <w:rsid w:val="006059F5"/>
    <w:rsid w:val="00606BF2"/>
    <w:rsid w:val="00610BEB"/>
    <w:rsid w:val="00613CB3"/>
    <w:rsid w:val="0061450E"/>
    <w:rsid w:val="0061665D"/>
    <w:rsid w:val="00616AE8"/>
    <w:rsid w:val="00617676"/>
    <w:rsid w:val="00621887"/>
    <w:rsid w:val="006222E0"/>
    <w:rsid w:val="006235F2"/>
    <w:rsid w:val="006237C2"/>
    <w:rsid w:val="00624F55"/>
    <w:rsid w:val="0062735B"/>
    <w:rsid w:val="00627893"/>
    <w:rsid w:val="00630001"/>
    <w:rsid w:val="00630283"/>
    <w:rsid w:val="00632D46"/>
    <w:rsid w:val="00633110"/>
    <w:rsid w:val="006338DB"/>
    <w:rsid w:val="00634ABC"/>
    <w:rsid w:val="00634DEB"/>
    <w:rsid w:val="00635048"/>
    <w:rsid w:val="00636561"/>
    <w:rsid w:val="006401F7"/>
    <w:rsid w:val="00640221"/>
    <w:rsid w:val="006407AE"/>
    <w:rsid w:val="0064104E"/>
    <w:rsid w:val="006417B5"/>
    <w:rsid w:val="00642DF6"/>
    <w:rsid w:val="00643429"/>
    <w:rsid w:val="00643D7C"/>
    <w:rsid w:val="00643DB8"/>
    <w:rsid w:val="006440E0"/>
    <w:rsid w:val="006447FB"/>
    <w:rsid w:val="00644C80"/>
    <w:rsid w:val="00644E8A"/>
    <w:rsid w:val="00646086"/>
    <w:rsid w:val="006464B3"/>
    <w:rsid w:val="006469B4"/>
    <w:rsid w:val="00647842"/>
    <w:rsid w:val="00647DEC"/>
    <w:rsid w:val="00650E52"/>
    <w:rsid w:val="00650F44"/>
    <w:rsid w:val="00651C2C"/>
    <w:rsid w:val="00653F7B"/>
    <w:rsid w:val="0065512E"/>
    <w:rsid w:val="00655240"/>
    <w:rsid w:val="00655844"/>
    <w:rsid w:val="006611C8"/>
    <w:rsid w:val="00662F76"/>
    <w:rsid w:val="006659AA"/>
    <w:rsid w:val="00666538"/>
    <w:rsid w:val="006669F2"/>
    <w:rsid w:val="0066725F"/>
    <w:rsid w:val="00670216"/>
    <w:rsid w:val="00670C64"/>
    <w:rsid w:val="00670F19"/>
    <w:rsid w:val="0067104E"/>
    <w:rsid w:val="00674013"/>
    <w:rsid w:val="00674932"/>
    <w:rsid w:val="0067624D"/>
    <w:rsid w:val="00676476"/>
    <w:rsid w:val="006771BC"/>
    <w:rsid w:val="00677E88"/>
    <w:rsid w:val="00680C88"/>
    <w:rsid w:val="00681E4C"/>
    <w:rsid w:val="00686A3B"/>
    <w:rsid w:val="0068774B"/>
    <w:rsid w:val="00690A31"/>
    <w:rsid w:val="00691AC9"/>
    <w:rsid w:val="00691AD3"/>
    <w:rsid w:val="006925B5"/>
    <w:rsid w:val="0069295E"/>
    <w:rsid w:val="00692F8A"/>
    <w:rsid w:val="006934C9"/>
    <w:rsid w:val="00693CF0"/>
    <w:rsid w:val="0069435F"/>
    <w:rsid w:val="00695048"/>
    <w:rsid w:val="006951F1"/>
    <w:rsid w:val="00696747"/>
    <w:rsid w:val="00696D33"/>
    <w:rsid w:val="006973DE"/>
    <w:rsid w:val="00697672"/>
    <w:rsid w:val="006A040B"/>
    <w:rsid w:val="006A0DDF"/>
    <w:rsid w:val="006A2386"/>
    <w:rsid w:val="006A3D16"/>
    <w:rsid w:val="006A3DC9"/>
    <w:rsid w:val="006A3FAE"/>
    <w:rsid w:val="006A462B"/>
    <w:rsid w:val="006A5BCB"/>
    <w:rsid w:val="006A5E5C"/>
    <w:rsid w:val="006A5E80"/>
    <w:rsid w:val="006A6DEF"/>
    <w:rsid w:val="006B0067"/>
    <w:rsid w:val="006B07C7"/>
    <w:rsid w:val="006B0B6D"/>
    <w:rsid w:val="006B1087"/>
    <w:rsid w:val="006B19AF"/>
    <w:rsid w:val="006B2C28"/>
    <w:rsid w:val="006B2E84"/>
    <w:rsid w:val="006B376F"/>
    <w:rsid w:val="006B3B32"/>
    <w:rsid w:val="006B6967"/>
    <w:rsid w:val="006B6A0C"/>
    <w:rsid w:val="006C147A"/>
    <w:rsid w:val="006C2261"/>
    <w:rsid w:val="006C3ED9"/>
    <w:rsid w:val="006C4600"/>
    <w:rsid w:val="006D0C46"/>
    <w:rsid w:val="006D2010"/>
    <w:rsid w:val="006D2B11"/>
    <w:rsid w:val="006D2D20"/>
    <w:rsid w:val="006D417C"/>
    <w:rsid w:val="006D526B"/>
    <w:rsid w:val="006D62AD"/>
    <w:rsid w:val="006D663D"/>
    <w:rsid w:val="006D714A"/>
    <w:rsid w:val="006E045B"/>
    <w:rsid w:val="006E04BF"/>
    <w:rsid w:val="006E0C1E"/>
    <w:rsid w:val="006E1F1A"/>
    <w:rsid w:val="006E23BC"/>
    <w:rsid w:val="006E2F96"/>
    <w:rsid w:val="006F0146"/>
    <w:rsid w:val="006F0C2F"/>
    <w:rsid w:val="006F1A2A"/>
    <w:rsid w:val="006F2387"/>
    <w:rsid w:val="00700333"/>
    <w:rsid w:val="00700B26"/>
    <w:rsid w:val="00700E25"/>
    <w:rsid w:val="00701EA7"/>
    <w:rsid w:val="00703293"/>
    <w:rsid w:val="00704DD7"/>
    <w:rsid w:val="00707E45"/>
    <w:rsid w:val="00712D8B"/>
    <w:rsid w:val="007141F5"/>
    <w:rsid w:val="00716289"/>
    <w:rsid w:val="00720A25"/>
    <w:rsid w:val="00720AA7"/>
    <w:rsid w:val="00724899"/>
    <w:rsid w:val="00725C00"/>
    <w:rsid w:val="00727A89"/>
    <w:rsid w:val="007302F1"/>
    <w:rsid w:val="0073206B"/>
    <w:rsid w:val="00733D9C"/>
    <w:rsid w:val="00734013"/>
    <w:rsid w:val="0073728D"/>
    <w:rsid w:val="0073760D"/>
    <w:rsid w:val="00741176"/>
    <w:rsid w:val="00741853"/>
    <w:rsid w:val="00742ABA"/>
    <w:rsid w:val="00744A24"/>
    <w:rsid w:val="00745D00"/>
    <w:rsid w:val="007468D6"/>
    <w:rsid w:val="00751440"/>
    <w:rsid w:val="007518D7"/>
    <w:rsid w:val="00752406"/>
    <w:rsid w:val="007538B4"/>
    <w:rsid w:val="0075459C"/>
    <w:rsid w:val="007561DB"/>
    <w:rsid w:val="00756C5C"/>
    <w:rsid w:val="007577FE"/>
    <w:rsid w:val="00757F26"/>
    <w:rsid w:val="00760668"/>
    <w:rsid w:val="00760C1B"/>
    <w:rsid w:val="00761953"/>
    <w:rsid w:val="00762990"/>
    <w:rsid w:val="00762BAC"/>
    <w:rsid w:val="007642F8"/>
    <w:rsid w:val="00765929"/>
    <w:rsid w:val="007668E9"/>
    <w:rsid w:val="00766989"/>
    <w:rsid w:val="007710C1"/>
    <w:rsid w:val="00773301"/>
    <w:rsid w:val="00773B83"/>
    <w:rsid w:val="007746B7"/>
    <w:rsid w:val="00775534"/>
    <w:rsid w:val="0077590F"/>
    <w:rsid w:val="00775E1A"/>
    <w:rsid w:val="0077624E"/>
    <w:rsid w:val="007774F8"/>
    <w:rsid w:val="00780C54"/>
    <w:rsid w:val="00780C78"/>
    <w:rsid w:val="00781D5A"/>
    <w:rsid w:val="0078220F"/>
    <w:rsid w:val="0078349F"/>
    <w:rsid w:val="007845B2"/>
    <w:rsid w:val="00785648"/>
    <w:rsid w:val="0079050A"/>
    <w:rsid w:val="00791803"/>
    <w:rsid w:val="00791A2E"/>
    <w:rsid w:val="00791A42"/>
    <w:rsid w:val="0079312B"/>
    <w:rsid w:val="007941A1"/>
    <w:rsid w:val="00794540"/>
    <w:rsid w:val="007947FD"/>
    <w:rsid w:val="00795B4A"/>
    <w:rsid w:val="00797A8E"/>
    <w:rsid w:val="00797EF8"/>
    <w:rsid w:val="007A1F1F"/>
    <w:rsid w:val="007A220B"/>
    <w:rsid w:val="007A3FC6"/>
    <w:rsid w:val="007A4F57"/>
    <w:rsid w:val="007B11AF"/>
    <w:rsid w:val="007B1E34"/>
    <w:rsid w:val="007B1EAD"/>
    <w:rsid w:val="007B28F3"/>
    <w:rsid w:val="007B2EB1"/>
    <w:rsid w:val="007B4743"/>
    <w:rsid w:val="007B4C62"/>
    <w:rsid w:val="007B4F07"/>
    <w:rsid w:val="007B4FFD"/>
    <w:rsid w:val="007C01E7"/>
    <w:rsid w:val="007C0C3D"/>
    <w:rsid w:val="007C0F99"/>
    <w:rsid w:val="007C1060"/>
    <w:rsid w:val="007C1A4C"/>
    <w:rsid w:val="007C25AF"/>
    <w:rsid w:val="007C2C68"/>
    <w:rsid w:val="007C7181"/>
    <w:rsid w:val="007C7FAD"/>
    <w:rsid w:val="007D01AC"/>
    <w:rsid w:val="007D1CD5"/>
    <w:rsid w:val="007D2084"/>
    <w:rsid w:val="007D2485"/>
    <w:rsid w:val="007D372F"/>
    <w:rsid w:val="007D3F52"/>
    <w:rsid w:val="007D5A19"/>
    <w:rsid w:val="007D6609"/>
    <w:rsid w:val="007D70C3"/>
    <w:rsid w:val="007D786B"/>
    <w:rsid w:val="007D7BDF"/>
    <w:rsid w:val="007E2574"/>
    <w:rsid w:val="007E3D46"/>
    <w:rsid w:val="007E3EFD"/>
    <w:rsid w:val="007E71AC"/>
    <w:rsid w:val="007F11B4"/>
    <w:rsid w:val="007F1391"/>
    <w:rsid w:val="007F169B"/>
    <w:rsid w:val="007F16DE"/>
    <w:rsid w:val="007F1D6D"/>
    <w:rsid w:val="007F2A67"/>
    <w:rsid w:val="007F2F0A"/>
    <w:rsid w:val="007F3168"/>
    <w:rsid w:val="007F3C31"/>
    <w:rsid w:val="007F3FC4"/>
    <w:rsid w:val="007F5836"/>
    <w:rsid w:val="007F606B"/>
    <w:rsid w:val="007F78FD"/>
    <w:rsid w:val="008023EF"/>
    <w:rsid w:val="0080330E"/>
    <w:rsid w:val="00803AD7"/>
    <w:rsid w:val="008042C8"/>
    <w:rsid w:val="00804B84"/>
    <w:rsid w:val="00805CA3"/>
    <w:rsid w:val="0080646D"/>
    <w:rsid w:val="00810DF7"/>
    <w:rsid w:val="00811149"/>
    <w:rsid w:val="00812890"/>
    <w:rsid w:val="00813445"/>
    <w:rsid w:val="0081529F"/>
    <w:rsid w:val="008161ED"/>
    <w:rsid w:val="00817323"/>
    <w:rsid w:val="00820758"/>
    <w:rsid w:val="008229E5"/>
    <w:rsid w:val="00824174"/>
    <w:rsid w:val="00824369"/>
    <w:rsid w:val="008260B1"/>
    <w:rsid w:val="00826319"/>
    <w:rsid w:val="0082696A"/>
    <w:rsid w:val="00830D2B"/>
    <w:rsid w:val="00830F19"/>
    <w:rsid w:val="00831B58"/>
    <w:rsid w:val="00832C73"/>
    <w:rsid w:val="00832EA8"/>
    <w:rsid w:val="008338B0"/>
    <w:rsid w:val="00833A20"/>
    <w:rsid w:val="00834A16"/>
    <w:rsid w:val="00837E17"/>
    <w:rsid w:val="00840095"/>
    <w:rsid w:val="00840828"/>
    <w:rsid w:val="00841571"/>
    <w:rsid w:val="00841801"/>
    <w:rsid w:val="0084193B"/>
    <w:rsid w:val="00841DAC"/>
    <w:rsid w:val="00842FDA"/>
    <w:rsid w:val="008442DD"/>
    <w:rsid w:val="008459FE"/>
    <w:rsid w:val="00845D10"/>
    <w:rsid w:val="00846471"/>
    <w:rsid w:val="0084653E"/>
    <w:rsid w:val="0084655C"/>
    <w:rsid w:val="0085028F"/>
    <w:rsid w:val="0085406C"/>
    <w:rsid w:val="00855598"/>
    <w:rsid w:val="00855A11"/>
    <w:rsid w:val="00855D8F"/>
    <w:rsid w:val="00855E36"/>
    <w:rsid w:val="00856467"/>
    <w:rsid w:val="008609C0"/>
    <w:rsid w:val="00862D02"/>
    <w:rsid w:val="00862F3D"/>
    <w:rsid w:val="00864606"/>
    <w:rsid w:val="00865D02"/>
    <w:rsid w:val="008670CF"/>
    <w:rsid w:val="00867F36"/>
    <w:rsid w:val="00871094"/>
    <w:rsid w:val="00872389"/>
    <w:rsid w:val="00872497"/>
    <w:rsid w:val="00872824"/>
    <w:rsid w:val="0087354C"/>
    <w:rsid w:val="00873E18"/>
    <w:rsid w:val="008746AA"/>
    <w:rsid w:val="00875706"/>
    <w:rsid w:val="00876911"/>
    <w:rsid w:val="00877378"/>
    <w:rsid w:val="00877984"/>
    <w:rsid w:val="00877D8B"/>
    <w:rsid w:val="008819F3"/>
    <w:rsid w:val="00881C25"/>
    <w:rsid w:val="00882E7F"/>
    <w:rsid w:val="0088666A"/>
    <w:rsid w:val="00890903"/>
    <w:rsid w:val="008915A3"/>
    <w:rsid w:val="0089239B"/>
    <w:rsid w:val="00892B82"/>
    <w:rsid w:val="00892B89"/>
    <w:rsid w:val="0089415A"/>
    <w:rsid w:val="008963C5"/>
    <w:rsid w:val="0089682D"/>
    <w:rsid w:val="00897D2B"/>
    <w:rsid w:val="008A0C10"/>
    <w:rsid w:val="008A4783"/>
    <w:rsid w:val="008A4A4C"/>
    <w:rsid w:val="008B1B0F"/>
    <w:rsid w:val="008B2177"/>
    <w:rsid w:val="008B2861"/>
    <w:rsid w:val="008B4D82"/>
    <w:rsid w:val="008B5EFF"/>
    <w:rsid w:val="008B6376"/>
    <w:rsid w:val="008B6CAB"/>
    <w:rsid w:val="008B71B2"/>
    <w:rsid w:val="008B77C6"/>
    <w:rsid w:val="008C04E7"/>
    <w:rsid w:val="008C16F0"/>
    <w:rsid w:val="008C3AFF"/>
    <w:rsid w:val="008C4351"/>
    <w:rsid w:val="008C4A6B"/>
    <w:rsid w:val="008C6174"/>
    <w:rsid w:val="008D2A9C"/>
    <w:rsid w:val="008D47A2"/>
    <w:rsid w:val="008D4B67"/>
    <w:rsid w:val="008D5462"/>
    <w:rsid w:val="008D6128"/>
    <w:rsid w:val="008D6237"/>
    <w:rsid w:val="008D7105"/>
    <w:rsid w:val="008E1373"/>
    <w:rsid w:val="008E189E"/>
    <w:rsid w:val="008E2B50"/>
    <w:rsid w:val="008E3D2C"/>
    <w:rsid w:val="008E5139"/>
    <w:rsid w:val="008E612A"/>
    <w:rsid w:val="008E657A"/>
    <w:rsid w:val="008E7116"/>
    <w:rsid w:val="008E72F2"/>
    <w:rsid w:val="008F004D"/>
    <w:rsid w:val="008F05F2"/>
    <w:rsid w:val="008F2F0A"/>
    <w:rsid w:val="008F3368"/>
    <w:rsid w:val="008F3869"/>
    <w:rsid w:val="008F3D1E"/>
    <w:rsid w:val="008F4429"/>
    <w:rsid w:val="008F5461"/>
    <w:rsid w:val="008F5F3C"/>
    <w:rsid w:val="008F6C78"/>
    <w:rsid w:val="008F6D48"/>
    <w:rsid w:val="008F7AA9"/>
    <w:rsid w:val="009006FD"/>
    <w:rsid w:val="00905B58"/>
    <w:rsid w:val="00907368"/>
    <w:rsid w:val="0091093E"/>
    <w:rsid w:val="00911586"/>
    <w:rsid w:val="009120F7"/>
    <w:rsid w:val="00913294"/>
    <w:rsid w:val="00913C41"/>
    <w:rsid w:val="00916E6C"/>
    <w:rsid w:val="009174B6"/>
    <w:rsid w:val="009179B6"/>
    <w:rsid w:val="009225E7"/>
    <w:rsid w:val="00922F0E"/>
    <w:rsid w:val="00923E6B"/>
    <w:rsid w:val="009244C1"/>
    <w:rsid w:val="00931F1A"/>
    <w:rsid w:val="009334F2"/>
    <w:rsid w:val="0093457E"/>
    <w:rsid w:val="00934837"/>
    <w:rsid w:val="00934D9D"/>
    <w:rsid w:val="00937073"/>
    <w:rsid w:val="009415A5"/>
    <w:rsid w:val="00942DFE"/>
    <w:rsid w:val="009439E0"/>
    <w:rsid w:val="00944D1F"/>
    <w:rsid w:val="00947393"/>
    <w:rsid w:val="00952A0C"/>
    <w:rsid w:val="00952ECA"/>
    <w:rsid w:val="00954397"/>
    <w:rsid w:val="00960136"/>
    <w:rsid w:val="0096129C"/>
    <w:rsid w:val="00961E18"/>
    <w:rsid w:val="00962422"/>
    <w:rsid w:val="009628B6"/>
    <w:rsid w:val="00962F69"/>
    <w:rsid w:val="009646B1"/>
    <w:rsid w:val="00966F6E"/>
    <w:rsid w:val="00967034"/>
    <w:rsid w:val="00967C94"/>
    <w:rsid w:val="00970228"/>
    <w:rsid w:val="009745BB"/>
    <w:rsid w:val="009756F4"/>
    <w:rsid w:val="00975AAD"/>
    <w:rsid w:val="00976558"/>
    <w:rsid w:val="00976AED"/>
    <w:rsid w:val="00980573"/>
    <w:rsid w:val="0098239D"/>
    <w:rsid w:val="0098327A"/>
    <w:rsid w:val="00983A29"/>
    <w:rsid w:val="0099446D"/>
    <w:rsid w:val="009945ED"/>
    <w:rsid w:val="009953A8"/>
    <w:rsid w:val="009956B1"/>
    <w:rsid w:val="00995E07"/>
    <w:rsid w:val="0099608A"/>
    <w:rsid w:val="009969A0"/>
    <w:rsid w:val="00997212"/>
    <w:rsid w:val="009A46EB"/>
    <w:rsid w:val="009A65B4"/>
    <w:rsid w:val="009A7386"/>
    <w:rsid w:val="009B0B71"/>
    <w:rsid w:val="009B1FFE"/>
    <w:rsid w:val="009B3898"/>
    <w:rsid w:val="009B39A0"/>
    <w:rsid w:val="009B4BB9"/>
    <w:rsid w:val="009B4C6A"/>
    <w:rsid w:val="009B4FDA"/>
    <w:rsid w:val="009B6A21"/>
    <w:rsid w:val="009B6C4C"/>
    <w:rsid w:val="009B75B0"/>
    <w:rsid w:val="009C06F0"/>
    <w:rsid w:val="009C1397"/>
    <w:rsid w:val="009C1683"/>
    <w:rsid w:val="009C17BF"/>
    <w:rsid w:val="009C20BB"/>
    <w:rsid w:val="009C2FEE"/>
    <w:rsid w:val="009C3339"/>
    <w:rsid w:val="009C3751"/>
    <w:rsid w:val="009C4020"/>
    <w:rsid w:val="009C458B"/>
    <w:rsid w:val="009C4B80"/>
    <w:rsid w:val="009C61E5"/>
    <w:rsid w:val="009C7070"/>
    <w:rsid w:val="009C7121"/>
    <w:rsid w:val="009C7DFF"/>
    <w:rsid w:val="009D36E8"/>
    <w:rsid w:val="009D5C6B"/>
    <w:rsid w:val="009D6E09"/>
    <w:rsid w:val="009E0C02"/>
    <w:rsid w:val="009E0E9D"/>
    <w:rsid w:val="009E4930"/>
    <w:rsid w:val="009E56C9"/>
    <w:rsid w:val="009E604B"/>
    <w:rsid w:val="009E6BCF"/>
    <w:rsid w:val="009F0253"/>
    <w:rsid w:val="009F03A2"/>
    <w:rsid w:val="009F09CF"/>
    <w:rsid w:val="009F1F69"/>
    <w:rsid w:val="009F53E7"/>
    <w:rsid w:val="009F7277"/>
    <w:rsid w:val="009F773F"/>
    <w:rsid w:val="00A00516"/>
    <w:rsid w:val="00A02139"/>
    <w:rsid w:val="00A03744"/>
    <w:rsid w:val="00A07B3D"/>
    <w:rsid w:val="00A07C65"/>
    <w:rsid w:val="00A10094"/>
    <w:rsid w:val="00A104BB"/>
    <w:rsid w:val="00A11772"/>
    <w:rsid w:val="00A125FE"/>
    <w:rsid w:val="00A12A3C"/>
    <w:rsid w:val="00A16E50"/>
    <w:rsid w:val="00A1705A"/>
    <w:rsid w:val="00A17223"/>
    <w:rsid w:val="00A17AEA"/>
    <w:rsid w:val="00A222F4"/>
    <w:rsid w:val="00A23BCD"/>
    <w:rsid w:val="00A23D14"/>
    <w:rsid w:val="00A24470"/>
    <w:rsid w:val="00A248D7"/>
    <w:rsid w:val="00A24925"/>
    <w:rsid w:val="00A26619"/>
    <w:rsid w:val="00A270DB"/>
    <w:rsid w:val="00A273D2"/>
    <w:rsid w:val="00A27CC5"/>
    <w:rsid w:val="00A27DCC"/>
    <w:rsid w:val="00A30DAD"/>
    <w:rsid w:val="00A30F89"/>
    <w:rsid w:val="00A31549"/>
    <w:rsid w:val="00A31916"/>
    <w:rsid w:val="00A32054"/>
    <w:rsid w:val="00A334BA"/>
    <w:rsid w:val="00A34019"/>
    <w:rsid w:val="00A34AEF"/>
    <w:rsid w:val="00A34C62"/>
    <w:rsid w:val="00A34EA5"/>
    <w:rsid w:val="00A3691F"/>
    <w:rsid w:val="00A407A4"/>
    <w:rsid w:val="00A40DAD"/>
    <w:rsid w:val="00A42286"/>
    <w:rsid w:val="00A429B7"/>
    <w:rsid w:val="00A433F6"/>
    <w:rsid w:val="00A43F16"/>
    <w:rsid w:val="00A44480"/>
    <w:rsid w:val="00A50218"/>
    <w:rsid w:val="00A512D6"/>
    <w:rsid w:val="00A51B6B"/>
    <w:rsid w:val="00A51BED"/>
    <w:rsid w:val="00A5346D"/>
    <w:rsid w:val="00A55096"/>
    <w:rsid w:val="00A554B3"/>
    <w:rsid w:val="00A556B9"/>
    <w:rsid w:val="00A56B8F"/>
    <w:rsid w:val="00A605DC"/>
    <w:rsid w:val="00A60726"/>
    <w:rsid w:val="00A61872"/>
    <w:rsid w:val="00A65449"/>
    <w:rsid w:val="00A65D73"/>
    <w:rsid w:val="00A66369"/>
    <w:rsid w:val="00A751B9"/>
    <w:rsid w:val="00A7522B"/>
    <w:rsid w:val="00A801D7"/>
    <w:rsid w:val="00A809B5"/>
    <w:rsid w:val="00A81A23"/>
    <w:rsid w:val="00A81C5A"/>
    <w:rsid w:val="00A81E53"/>
    <w:rsid w:val="00A83809"/>
    <w:rsid w:val="00A87069"/>
    <w:rsid w:val="00A90D21"/>
    <w:rsid w:val="00A925FD"/>
    <w:rsid w:val="00A9278C"/>
    <w:rsid w:val="00A92C59"/>
    <w:rsid w:val="00A93238"/>
    <w:rsid w:val="00A932B9"/>
    <w:rsid w:val="00A9352B"/>
    <w:rsid w:val="00A93671"/>
    <w:rsid w:val="00A948D3"/>
    <w:rsid w:val="00A94E64"/>
    <w:rsid w:val="00A9611C"/>
    <w:rsid w:val="00A96F4D"/>
    <w:rsid w:val="00A97120"/>
    <w:rsid w:val="00A97817"/>
    <w:rsid w:val="00AA282D"/>
    <w:rsid w:val="00AA3C24"/>
    <w:rsid w:val="00AA4FA8"/>
    <w:rsid w:val="00AB0C9C"/>
    <w:rsid w:val="00AB1706"/>
    <w:rsid w:val="00AB1D99"/>
    <w:rsid w:val="00AB2579"/>
    <w:rsid w:val="00AC0C50"/>
    <w:rsid w:val="00AC0C7C"/>
    <w:rsid w:val="00AC2425"/>
    <w:rsid w:val="00AC253F"/>
    <w:rsid w:val="00AC2AF9"/>
    <w:rsid w:val="00AC2BBF"/>
    <w:rsid w:val="00AC3311"/>
    <w:rsid w:val="00AC3975"/>
    <w:rsid w:val="00AC4522"/>
    <w:rsid w:val="00AC554A"/>
    <w:rsid w:val="00AC6707"/>
    <w:rsid w:val="00AC76D4"/>
    <w:rsid w:val="00AD064C"/>
    <w:rsid w:val="00AD0FC0"/>
    <w:rsid w:val="00AD14D1"/>
    <w:rsid w:val="00AD36EA"/>
    <w:rsid w:val="00AD37AF"/>
    <w:rsid w:val="00AD3C4C"/>
    <w:rsid w:val="00AD4392"/>
    <w:rsid w:val="00AD487B"/>
    <w:rsid w:val="00AD61F2"/>
    <w:rsid w:val="00AD6EEB"/>
    <w:rsid w:val="00AD709A"/>
    <w:rsid w:val="00AD7AC9"/>
    <w:rsid w:val="00AE06E3"/>
    <w:rsid w:val="00AE5313"/>
    <w:rsid w:val="00AE637B"/>
    <w:rsid w:val="00AE6D64"/>
    <w:rsid w:val="00AF0449"/>
    <w:rsid w:val="00AF04EA"/>
    <w:rsid w:val="00AF0EFD"/>
    <w:rsid w:val="00AF126E"/>
    <w:rsid w:val="00AF15B1"/>
    <w:rsid w:val="00AF2939"/>
    <w:rsid w:val="00AF40C4"/>
    <w:rsid w:val="00AF69A2"/>
    <w:rsid w:val="00AF7B99"/>
    <w:rsid w:val="00AF7CDB"/>
    <w:rsid w:val="00B00C86"/>
    <w:rsid w:val="00B02203"/>
    <w:rsid w:val="00B03F5D"/>
    <w:rsid w:val="00B04537"/>
    <w:rsid w:val="00B048D5"/>
    <w:rsid w:val="00B055B8"/>
    <w:rsid w:val="00B059D7"/>
    <w:rsid w:val="00B06221"/>
    <w:rsid w:val="00B06BA9"/>
    <w:rsid w:val="00B07A9E"/>
    <w:rsid w:val="00B07F21"/>
    <w:rsid w:val="00B07FEB"/>
    <w:rsid w:val="00B112B8"/>
    <w:rsid w:val="00B1394C"/>
    <w:rsid w:val="00B14B7E"/>
    <w:rsid w:val="00B14F71"/>
    <w:rsid w:val="00B157A8"/>
    <w:rsid w:val="00B16526"/>
    <w:rsid w:val="00B16AE2"/>
    <w:rsid w:val="00B178FD"/>
    <w:rsid w:val="00B20D58"/>
    <w:rsid w:val="00B20F33"/>
    <w:rsid w:val="00B21D10"/>
    <w:rsid w:val="00B21F14"/>
    <w:rsid w:val="00B2290E"/>
    <w:rsid w:val="00B22D60"/>
    <w:rsid w:val="00B22D91"/>
    <w:rsid w:val="00B23E97"/>
    <w:rsid w:val="00B25D50"/>
    <w:rsid w:val="00B26948"/>
    <w:rsid w:val="00B26B78"/>
    <w:rsid w:val="00B26DC6"/>
    <w:rsid w:val="00B3188A"/>
    <w:rsid w:val="00B32291"/>
    <w:rsid w:val="00B32439"/>
    <w:rsid w:val="00B326E1"/>
    <w:rsid w:val="00B32C47"/>
    <w:rsid w:val="00B36013"/>
    <w:rsid w:val="00B40581"/>
    <w:rsid w:val="00B437F3"/>
    <w:rsid w:val="00B46577"/>
    <w:rsid w:val="00B50AEC"/>
    <w:rsid w:val="00B52824"/>
    <w:rsid w:val="00B535FB"/>
    <w:rsid w:val="00B53E78"/>
    <w:rsid w:val="00B5466A"/>
    <w:rsid w:val="00B54FF5"/>
    <w:rsid w:val="00B55125"/>
    <w:rsid w:val="00B55E7B"/>
    <w:rsid w:val="00B57313"/>
    <w:rsid w:val="00B605EE"/>
    <w:rsid w:val="00B61216"/>
    <w:rsid w:val="00B61A27"/>
    <w:rsid w:val="00B625F0"/>
    <w:rsid w:val="00B648CE"/>
    <w:rsid w:val="00B64E52"/>
    <w:rsid w:val="00B677F7"/>
    <w:rsid w:val="00B67A01"/>
    <w:rsid w:val="00B72725"/>
    <w:rsid w:val="00B72802"/>
    <w:rsid w:val="00B73198"/>
    <w:rsid w:val="00B73DE3"/>
    <w:rsid w:val="00B74E3F"/>
    <w:rsid w:val="00B75B82"/>
    <w:rsid w:val="00B75C08"/>
    <w:rsid w:val="00B75F71"/>
    <w:rsid w:val="00B765A1"/>
    <w:rsid w:val="00B767CB"/>
    <w:rsid w:val="00B80054"/>
    <w:rsid w:val="00B81BF8"/>
    <w:rsid w:val="00B84BF7"/>
    <w:rsid w:val="00B8515B"/>
    <w:rsid w:val="00B85ECD"/>
    <w:rsid w:val="00B8672D"/>
    <w:rsid w:val="00B873CE"/>
    <w:rsid w:val="00B876C0"/>
    <w:rsid w:val="00B877D2"/>
    <w:rsid w:val="00B87CB5"/>
    <w:rsid w:val="00B905A8"/>
    <w:rsid w:val="00B90781"/>
    <w:rsid w:val="00B9158F"/>
    <w:rsid w:val="00B91692"/>
    <w:rsid w:val="00B9233A"/>
    <w:rsid w:val="00B93600"/>
    <w:rsid w:val="00B93DF7"/>
    <w:rsid w:val="00B9531A"/>
    <w:rsid w:val="00B96229"/>
    <w:rsid w:val="00B96E3E"/>
    <w:rsid w:val="00B97BA5"/>
    <w:rsid w:val="00BA0E76"/>
    <w:rsid w:val="00BA2772"/>
    <w:rsid w:val="00BA3E70"/>
    <w:rsid w:val="00BA5EE7"/>
    <w:rsid w:val="00BA6CE0"/>
    <w:rsid w:val="00BA7292"/>
    <w:rsid w:val="00BA7587"/>
    <w:rsid w:val="00BB2311"/>
    <w:rsid w:val="00BB2DD7"/>
    <w:rsid w:val="00BB4FC1"/>
    <w:rsid w:val="00BB651E"/>
    <w:rsid w:val="00BB6704"/>
    <w:rsid w:val="00BB6FF1"/>
    <w:rsid w:val="00BC087F"/>
    <w:rsid w:val="00BC1CE5"/>
    <w:rsid w:val="00BC5536"/>
    <w:rsid w:val="00BC63D2"/>
    <w:rsid w:val="00BC6D42"/>
    <w:rsid w:val="00BD0A3B"/>
    <w:rsid w:val="00BD2BB1"/>
    <w:rsid w:val="00BD3340"/>
    <w:rsid w:val="00BD33E8"/>
    <w:rsid w:val="00BD43BB"/>
    <w:rsid w:val="00BD459B"/>
    <w:rsid w:val="00BD4668"/>
    <w:rsid w:val="00BD5A45"/>
    <w:rsid w:val="00BD5FA4"/>
    <w:rsid w:val="00BD7DFD"/>
    <w:rsid w:val="00BE0021"/>
    <w:rsid w:val="00BE1A6B"/>
    <w:rsid w:val="00BE1F6E"/>
    <w:rsid w:val="00BE241D"/>
    <w:rsid w:val="00BE251A"/>
    <w:rsid w:val="00BE2D00"/>
    <w:rsid w:val="00BE4CAE"/>
    <w:rsid w:val="00BE515E"/>
    <w:rsid w:val="00BE5D34"/>
    <w:rsid w:val="00BE6199"/>
    <w:rsid w:val="00BE627B"/>
    <w:rsid w:val="00BE6FA4"/>
    <w:rsid w:val="00BE71B1"/>
    <w:rsid w:val="00BE7706"/>
    <w:rsid w:val="00BF0C0E"/>
    <w:rsid w:val="00BF197C"/>
    <w:rsid w:val="00BF2164"/>
    <w:rsid w:val="00BF2F6A"/>
    <w:rsid w:val="00BF3738"/>
    <w:rsid w:val="00BF39AF"/>
    <w:rsid w:val="00BF4A7E"/>
    <w:rsid w:val="00C0241F"/>
    <w:rsid w:val="00C05B27"/>
    <w:rsid w:val="00C05DD0"/>
    <w:rsid w:val="00C07F9D"/>
    <w:rsid w:val="00C10525"/>
    <w:rsid w:val="00C10990"/>
    <w:rsid w:val="00C10E05"/>
    <w:rsid w:val="00C10E26"/>
    <w:rsid w:val="00C1224B"/>
    <w:rsid w:val="00C130D4"/>
    <w:rsid w:val="00C135C6"/>
    <w:rsid w:val="00C13E22"/>
    <w:rsid w:val="00C14F2E"/>
    <w:rsid w:val="00C15B62"/>
    <w:rsid w:val="00C21178"/>
    <w:rsid w:val="00C22F77"/>
    <w:rsid w:val="00C24DEC"/>
    <w:rsid w:val="00C25E98"/>
    <w:rsid w:val="00C265E1"/>
    <w:rsid w:val="00C265E5"/>
    <w:rsid w:val="00C26711"/>
    <w:rsid w:val="00C2689D"/>
    <w:rsid w:val="00C26C04"/>
    <w:rsid w:val="00C30034"/>
    <w:rsid w:val="00C3184A"/>
    <w:rsid w:val="00C32654"/>
    <w:rsid w:val="00C32FD5"/>
    <w:rsid w:val="00C332BA"/>
    <w:rsid w:val="00C3517E"/>
    <w:rsid w:val="00C35280"/>
    <w:rsid w:val="00C354E6"/>
    <w:rsid w:val="00C361D4"/>
    <w:rsid w:val="00C37DE5"/>
    <w:rsid w:val="00C414DC"/>
    <w:rsid w:val="00C41B19"/>
    <w:rsid w:val="00C41FA1"/>
    <w:rsid w:val="00C434FE"/>
    <w:rsid w:val="00C43A59"/>
    <w:rsid w:val="00C44B18"/>
    <w:rsid w:val="00C45A88"/>
    <w:rsid w:val="00C46F17"/>
    <w:rsid w:val="00C476D8"/>
    <w:rsid w:val="00C47C64"/>
    <w:rsid w:val="00C50F93"/>
    <w:rsid w:val="00C510B2"/>
    <w:rsid w:val="00C537D5"/>
    <w:rsid w:val="00C54920"/>
    <w:rsid w:val="00C54C7D"/>
    <w:rsid w:val="00C56054"/>
    <w:rsid w:val="00C5727E"/>
    <w:rsid w:val="00C57A28"/>
    <w:rsid w:val="00C61650"/>
    <w:rsid w:val="00C62A85"/>
    <w:rsid w:val="00C632B9"/>
    <w:rsid w:val="00C643CD"/>
    <w:rsid w:val="00C65D5E"/>
    <w:rsid w:val="00C70DAB"/>
    <w:rsid w:val="00C71369"/>
    <w:rsid w:val="00C714C0"/>
    <w:rsid w:val="00C72353"/>
    <w:rsid w:val="00C7305C"/>
    <w:rsid w:val="00C737C5"/>
    <w:rsid w:val="00C73F07"/>
    <w:rsid w:val="00C74A95"/>
    <w:rsid w:val="00C74CA0"/>
    <w:rsid w:val="00C76B6B"/>
    <w:rsid w:val="00C77438"/>
    <w:rsid w:val="00C777A8"/>
    <w:rsid w:val="00C823C3"/>
    <w:rsid w:val="00C82596"/>
    <w:rsid w:val="00C82A5F"/>
    <w:rsid w:val="00C83723"/>
    <w:rsid w:val="00C83FCE"/>
    <w:rsid w:val="00C870A3"/>
    <w:rsid w:val="00C901D0"/>
    <w:rsid w:val="00C904CB"/>
    <w:rsid w:val="00C91685"/>
    <w:rsid w:val="00C93130"/>
    <w:rsid w:val="00C9447A"/>
    <w:rsid w:val="00C95094"/>
    <w:rsid w:val="00C97FE7"/>
    <w:rsid w:val="00CA0C3E"/>
    <w:rsid w:val="00CA177C"/>
    <w:rsid w:val="00CA1F1D"/>
    <w:rsid w:val="00CA2551"/>
    <w:rsid w:val="00CA27AE"/>
    <w:rsid w:val="00CA2FB3"/>
    <w:rsid w:val="00CA3365"/>
    <w:rsid w:val="00CA33FB"/>
    <w:rsid w:val="00CA3864"/>
    <w:rsid w:val="00CA38F6"/>
    <w:rsid w:val="00CA3B57"/>
    <w:rsid w:val="00CA4FCB"/>
    <w:rsid w:val="00CA713D"/>
    <w:rsid w:val="00CB0C61"/>
    <w:rsid w:val="00CB12D5"/>
    <w:rsid w:val="00CB153C"/>
    <w:rsid w:val="00CB1B09"/>
    <w:rsid w:val="00CB235B"/>
    <w:rsid w:val="00CB27E8"/>
    <w:rsid w:val="00CB332E"/>
    <w:rsid w:val="00CB40C8"/>
    <w:rsid w:val="00CB5A6E"/>
    <w:rsid w:val="00CB618B"/>
    <w:rsid w:val="00CB6401"/>
    <w:rsid w:val="00CC0026"/>
    <w:rsid w:val="00CC27DA"/>
    <w:rsid w:val="00CC2B65"/>
    <w:rsid w:val="00CC767F"/>
    <w:rsid w:val="00CC76B5"/>
    <w:rsid w:val="00CD248C"/>
    <w:rsid w:val="00CD2B94"/>
    <w:rsid w:val="00CD2BC8"/>
    <w:rsid w:val="00CD498D"/>
    <w:rsid w:val="00CD4C57"/>
    <w:rsid w:val="00CD6B2F"/>
    <w:rsid w:val="00CD72AF"/>
    <w:rsid w:val="00CD7807"/>
    <w:rsid w:val="00CD7B86"/>
    <w:rsid w:val="00CE0687"/>
    <w:rsid w:val="00CE2380"/>
    <w:rsid w:val="00CE3421"/>
    <w:rsid w:val="00CE3C73"/>
    <w:rsid w:val="00CE5864"/>
    <w:rsid w:val="00CE6208"/>
    <w:rsid w:val="00CF1F49"/>
    <w:rsid w:val="00CF2A97"/>
    <w:rsid w:val="00CF3496"/>
    <w:rsid w:val="00CF4691"/>
    <w:rsid w:val="00CF60D8"/>
    <w:rsid w:val="00CF695D"/>
    <w:rsid w:val="00CF6A0D"/>
    <w:rsid w:val="00D00062"/>
    <w:rsid w:val="00D01348"/>
    <w:rsid w:val="00D02448"/>
    <w:rsid w:val="00D0262C"/>
    <w:rsid w:val="00D0287E"/>
    <w:rsid w:val="00D02E07"/>
    <w:rsid w:val="00D052E0"/>
    <w:rsid w:val="00D05CE7"/>
    <w:rsid w:val="00D0601C"/>
    <w:rsid w:val="00D07EF4"/>
    <w:rsid w:val="00D10ACE"/>
    <w:rsid w:val="00D12A7F"/>
    <w:rsid w:val="00D1429F"/>
    <w:rsid w:val="00D14891"/>
    <w:rsid w:val="00D14B01"/>
    <w:rsid w:val="00D23187"/>
    <w:rsid w:val="00D2343F"/>
    <w:rsid w:val="00D23BA3"/>
    <w:rsid w:val="00D27246"/>
    <w:rsid w:val="00D27A69"/>
    <w:rsid w:val="00D30A8B"/>
    <w:rsid w:val="00D30F0D"/>
    <w:rsid w:val="00D31589"/>
    <w:rsid w:val="00D35F72"/>
    <w:rsid w:val="00D37901"/>
    <w:rsid w:val="00D400B1"/>
    <w:rsid w:val="00D413A9"/>
    <w:rsid w:val="00D41B1A"/>
    <w:rsid w:val="00D44B60"/>
    <w:rsid w:val="00D451E3"/>
    <w:rsid w:val="00D452B3"/>
    <w:rsid w:val="00D51721"/>
    <w:rsid w:val="00D527DF"/>
    <w:rsid w:val="00D5390D"/>
    <w:rsid w:val="00D54031"/>
    <w:rsid w:val="00D5494B"/>
    <w:rsid w:val="00D55B22"/>
    <w:rsid w:val="00D564BA"/>
    <w:rsid w:val="00D6057B"/>
    <w:rsid w:val="00D6076A"/>
    <w:rsid w:val="00D6079A"/>
    <w:rsid w:val="00D60EA6"/>
    <w:rsid w:val="00D64391"/>
    <w:rsid w:val="00D66460"/>
    <w:rsid w:val="00D666B0"/>
    <w:rsid w:val="00D717D4"/>
    <w:rsid w:val="00D71EC9"/>
    <w:rsid w:val="00D72990"/>
    <w:rsid w:val="00D729DE"/>
    <w:rsid w:val="00D73AF1"/>
    <w:rsid w:val="00D7759D"/>
    <w:rsid w:val="00D84983"/>
    <w:rsid w:val="00D85168"/>
    <w:rsid w:val="00D85DFD"/>
    <w:rsid w:val="00D869CD"/>
    <w:rsid w:val="00D86BD2"/>
    <w:rsid w:val="00D87792"/>
    <w:rsid w:val="00D87C70"/>
    <w:rsid w:val="00D9079A"/>
    <w:rsid w:val="00D92F2C"/>
    <w:rsid w:val="00D96D1C"/>
    <w:rsid w:val="00D97F76"/>
    <w:rsid w:val="00DA11E4"/>
    <w:rsid w:val="00DA2672"/>
    <w:rsid w:val="00DA29EB"/>
    <w:rsid w:val="00DA3B5E"/>
    <w:rsid w:val="00DA3CCA"/>
    <w:rsid w:val="00DA502C"/>
    <w:rsid w:val="00DA5AA2"/>
    <w:rsid w:val="00DA6205"/>
    <w:rsid w:val="00DA64BE"/>
    <w:rsid w:val="00DB028E"/>
    <w:rsid w:val="00DB1330"/>
    <w:rsid w:val="00DB1EC4"/>
    <w:rsid w:val="00DB2273"/>
    <w:rsid w:val="00DB579E"/>
    <w:rsid w:val="00DC00F5"/>
    <w:rsid w:val="00DC0531"/>
    <w:rsid w:val="00DC06B2"/>
    <w:rsid w:val="00DC0C14"/>
    <w:rsid w:val="00DC183D"/>
    <w:rsid w:val="00DC4912"/>
    <w:rsid w:val="00DC58D2"/>
    <w:rsid w:val="00DC7909"/>
    <w:rsid w:val="00DD066B"/>
    <w:rsid w:val="00DD1F57"/>
    <w:rsid w:val="00DD2F73"/>
    <w:rsid w:val="00DD3817"/>
    <w:rsid w:val="00DD38FD"/>
    <w:rsid w:val="00DD3C39"/>
    <w:rsid w:val="00DD4275"/>
    <w:rsid w:val="00DD5A75"/>
    <w:rsid w:val="00DD65C9"/>
    <w:rsid w:val="00DE02FB"/>
    <w:rsid w:val="00DE5029"/>
    <w:rsid w:val="00DE68A1"/>
    <w:rsid w:val="00DE7FA1"/>
    <w:rsid w:val="00DF0319"/>
    <w:rsid w:val="00DF13FF"/>
    <w:rsid w:val="00DF1443"/>
    <w:rsid w:val="00DF194E"/>
    <w:rsid w:val="00DF1E17"/>
    <w:rsid w:val="00DF1FAE"/>
    <w:rsid w:val="00DF2D61"/>
    <w:rsid w:val="00DF41D0"/>
    <w:rsid w:val="00DF4C2E"/>
    <w:rsid w:val="00E01D97"/>
    <w:rsid w:val="00E01EFE"/>
    <w:rsid w:val="00E038EF"/>
    <w:rsid w:val="00E042BB"/>
    <w:rsid w:val="00E04D24"/>
    <w:rsid w:val="00E04DEA"/>
    <w:rsid w:val="00E051F5"/>
    <w:rsid w:val="00E05AE0"/>
    <w:rsid w:val="00E061EC"/>
    <w:rsid w:val="00E07D22"/>
    <w:rsid w:val="00E11BB5"/>
    <w:rsid w:val="00E127E8"/>
    <w:rsid w:val="00E12C6B"/>
    <w:rsid w:val="00E15F98"/>
    <w:rsid w:val="00E2075D"/>
    <w:rsid w:val="00E20C16"/>
    <w:rsid w:val="00E21738"/>
    <w:rsid w:val="00E22202"/>
    <w:rsid w:val="00E22F37"/>
    <w:rsid w:val="00E2378C"/>
    <w:rsid w:val="00E25663"/>
    <w:rsid w:val="00E257E8"/>
    <w:rsid w:val="00E268C5"/>
    <w:rsid w:val="00E26E55"/>
    <w:rsid w:val="00E27E99"/>
    <w:rsid w:val="00E30846"/>
    <w:rsid w:val="00E33DE9"/>
    <w:rsid w:val="00E34C28"/>
    <w:rsid w:val="00E35716"/>
    <w:rsid w:val="00E35AD9"/>
    <w:rsid w:val="00E35C0F"/>
    <w:rsid w:val="00E366E4"/>
    <w:rsid w:val="00E3725E"/>
    <w:rsid w:val="00E37B68"/>
    <w:rsid w:val="00E41493"/>
    <w:rsid w:val="00E4287E"/>
    <w:rsid w:val="00E448D3"/>
    <w:rsid w:val="00E46DFE"/>
    <w:rsid w:val="00E47406"/>
    <w:rsid w:val="00E5205A"/>
    <w:rsid w:val="00E52C88"/>
    <w:rsid w:val="00E54913"/>
    <w:rsid w:val="00E54E04"/>
    <w:rsid w:val="00E56C98"/>
    <w:rsid w:val="00E57E2E"/>
    <w:rsid w:val="00E606EA"/>
    <w:rsid w:val="00E60767"/>
    <w:rsid w:val="00E61D62"/>
    <w:rsid w:val="00E62EFE"/>
    <w:rsid w:val="00E630A6"/>
    <w:rsid w:val="00E6373A"/>
    <w:rsid w:val="00E658E5"/>
    <w:rsid w:val="00E65E89"/>
    <w:rsid w:val="00E66065"/>
    <w:rsid w:val="00E67874"/>
    <w:rsid w:val="00E70B4B"/>
    <w:rsid w:val="00E71C2E"/>
    <w:rsid w:val="00E727DF"/>
    <w:rsid w:val="00E73849"/>
    <w:rsid w:val="00E73F1D"/>
    <w:rsid w:val="00E7488C"/>
    <w:rsid w:val="00E74FC3"/>
    <w:rsid w:val="00E75A82"/>
    <w:rsid w:val="00E76432"/>
    <w:rsid w:val="00E76A8B"/>
    <w:rsid w:val="00E80058"/>
    <w:rsid w:val="00E80F37"/>
    <w:rsid w:val="00E816D9"/>
    <w:rsid w:val="00E81738"/>
    <w:rsid w:val="00E82AAB"/>
    <w:rsid w:val="00E8459C"/>
    <w:rsid w:val="00E84F40"/>
    <w:rsid w:val="00E87621"/>
    <w:rsid w:val="00E90262"/>
    <w:rsid w:val="00E9169E"/>
    <w:rsid w:val="00E93AB0"/>
    <w:rsid w:val="00E944C5"/>
    <w:rsid w:val="00E96415"/>
    <w:rsid w:val="00E97320"/>
    <w:rsid w:val="00E974B3"/>
    <w:rsid w:val="00EA21B3"/>
    <w:rsid w:val="00EA3462"/>
    <w:rsid w:val="00EA71C0"/>
    <w:rsid w:val="00EB249E"/>
    <w:rsid w:val="00EB2F27"/>
    <w:rsid w:val="00EB3C36"/>
    <w:rsid w:val="00EB4BA2"/>
    <w:rsid w:val="00EB4C53"/>
    <w:rsid w:val="00EB5347"/>
    <w:rsid w:val="00EB566C"/>
    <w:rsid w:val="00EB5C63"/>
    <w:rsid w:val="00EC05DD"/>
    <w:rsid w:val="00EC0F94"/>
    <w:rsid w:val="00EC14FA"/>
    <w:rsid w:val="00EC15B2"/>
    <w:rsid w:val="00EC1DC0"/>
    <w:rsid w:val="00EC2D40"/>
    <w:rsid w:val="00EC36C4"/>
    <w:rsid w:val="00EC3BCE"/>
    <w:rsid w:val="00EC3E92"/>
    <w:rsid w:val="00EC5BAC"/>
    <w:rsid w:val="00EC5FCD"/>
    <w:rsid w:val="00EC60E5"/>
    <w:rsid w:val="00EC766E"/>
    <w:rsid w:val="00ED07A5"/>
    <w:rsid w:val="00ED50B1"/>
    <w:rsid w:val="00ED51F4"/>
    <w:rsid w:val="00ED57E7"/>
    <w:rsid w:val="00EE0594"/>
    <w:rsid w:val="00EE1275"/>
    <w:rsid w:val="00EE1A5F"/>
    <w:rsid w:val="00EE1F91"/>
    <w:rsid w:val="00EE2D50"/>
    <w:rsid w:val="00EE4395"/>
    <w:rsid w:val="00EE6C9B"/>
    <w:rsid w:val="00EE7081"/>
    <w:rsid w:val="00EF19C5"/>
    <w:rsid w:val="00EF1AD3"/>
    <w:rsid w:val="00EF5274"/>
    <w:rsid w:val="00EF6F53"/>
    <w:rsid w:val="00EF7CEB"/>
    <w:rsid w:val="00F001BA"/>
    <w:rsid w:val="00F00F92"/>
    <w:rsid w:val="00F01326"/>
    <w:rsid w:val="00F01CCB"/>
    <w:rsid w:val="00F01F4B"/>
    <w:rsid w:val="00F031FA"/>
    <w:rsid w:val="00F03655"/>
    <w:rsid w:val="00F03C8D"/>
    <w:rsid w:val="00F052ED"/>
    <w:rsid w:val="00F06A08"/>
    <w:rsid w:val="00F06B61"/>
    <w:rsid w:val="00F06B87"/>
    <w:rsid w:val="00F07926"/>
    <w:rsid w:val="00F07BEF"/>
    <w:rsid w:val="00F11212"/>
    <w:rsid w:val="00F1194B"/>
    <w:rsid w:val="00F11B2E"/>
    <w:rsid w:val="00F14C75"/>
    <w:rsid w:val="00F16A0B"/>
    <w:rsid w:val="00F16BA6"/>
    <w:rsid w:val="00F20D23"/>
    <w:rsid w:val="00F2200B"/>
    <w:rsid w:val="00F2286D"/>
    <w:rsid w:val="00F233B4"/>
    <w:rsid w:val="00F24B51"/>
    <w:rsid w:val="00F25A41"/>
    <w:rsid w:val="00F26BCC"/>
    <w:rsid w:val="00F26ECD"/>
    <w:rsid w:val="00F3308D"/>
    <w:rsid w:val="00F330B6"/>
    <w:rsid w:val="00F33153"/>
    <w:rsid w:val="00F332BF"/>
    <w:rsid w:val="00F337AB"/>
    <w:rsid w:val="00F33815"/>
    <w:rsid w:val="00F3393A"/>
    <w:rsid w:val="00F352EE"/>
    <w:rsid w:val="00F3628E"/>
    <w:rsid w:val="00F40158"/>
    <w:rsid w:val="00F41772"/>
    <w:rsid w:val="00F424A4"/>
    <w:rsid w:val="00F45FCF"/>
    <w:rsid w:val="00F47AD2"/>
    <w:rsid w:val="00F47C97"/>
    <w:rsid w:val="00F50887"/>
    <w:rsid w:val="00F50F0E"/>
    <w:rsid w:val="00F51864"/>
    <w:rsid w:val="00F54023"/>
    <w:rsid w:val="00F55623"/>
    <w:rsid w:val="00F556C0"/>
    <w:rsid w:val="00F62CB0"/>
    <w:rsid w:val="00F62DF1"/>
    <w:rsid w:val="00F6535F"/>
    <w:rsid w:val="00F6633C"/>
    <w:rsid w:val="00F67774"/>
    <w:rsid w:val="00F67C7E"/>
    <w:rsid w:val="00F7054F"/>
    <w:rsid w:val="00F71F5C"/>
    <w:rsid w:val="00F74D88"/>
    <w:rsid w:val="00F76D86"/>
    <w:rsid w:val="00F77325"/>
    <w:rsid w:val="00F80529"/>
    <w:rsid w:val="00F82103"/>
    <w:rsid w:val="00F824BB"/>
    <w:rsid w:val="00F82AFB"/>
    <w:rsid w:val="00F85765"/>
    <w:rsid w:val="00F87AD4"/>
    <w:rsid w:val="00F87DBB"/>
    <w:rsid w:val="00F92FB7"/>
    <w:rsid w:val="00F9393F"/>
    <w:rsid w:val="00F97DF1"/>
    <w:rsid w:val="00FA082A"/>
    <w:rsid w:val="00FA1335"/>
    <w:rsid w:val="00FA183F"/>
    <w:rsid w:val="00FA2A4B"/>
    <w:rsid w:val="00FA407C"/>
    <w:rsid w:val="00FA4870"/>
    <w:rsid w:val="00FA769A"/>
    <w:rsid w:val="00FA7A33"/>
    <w:rsid w:val="00FB0926"/>
    <w:rsid w:val="00FB10F7"/>
    <w:rsid w:val="00FB129B"/>
    <w:rsid w:val="00FB1349"/>
    <w:rsid w:val="00FB20C5"/>
    <w:rsid w:val="00FB2C55"/>
    <w:rsid w:val="00FB4CB4"/>
    <w:rsid w:val="00FB5A5E"/>
    <w:rsid w:val="00FB77D4"/>
    <w:rsid w:val="00FB78C2"/>
    <w:rsid w:val="00FC11D1"/>
    <w:rsid w:val="00FC1780"/>
    <w:rsid w:val="00FC6EE1"/>
    <w:rsid w:val="00FD0A00"/>
    <w:rsid w:val="00FD151C"/>
    <w:rsid w:val="00FD17F9"/>
    <w:rsid w:val="00FD1896"/>
    <w:rsid w:val="00FD1FA2"/>
    <w:rsid w:val="00FD2BC6"/>
    <w:rsid w:val="00FD3D84"/>
    <w:rsid w:val="00FD5797"/>
    <w:rsid w:val="00FD631E"/>
    <w:rsid w:val="00FE060D"/>
    <w:rsid w:val="00FE0676"/>
    <w:rsid w:val="00FE0E91"/>
    <w:rsid w:val="00FE2ABC"/>
    <w:rsid w:val="00FE2FEB"/>
    <w:rsid w:val="00FE320F"/>
    <w:rsid w:val="00FE6817"/>
    <w:rsid w:val="00FE7855"/>
    <w:rsid w:val="00FE7D13"/>
    <w:rsid w:val="00FF07D1"/>
    <w:rsid w:val="00FF2FDC"/>
    <w:rsid w:val="00FF4DAC"/>
    <w:rsid w:val="00FF65EA"/>
    <w:rsid w:val="00FF7BCF"/>
    <w:rsid w:val="28DD02EF"/>
    <w:rsid w:val="350AEE96"/>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577AC0"/>
  <w15:docId w15:val="{5A61F542-948D-43DB-9B54-63A3B2BA8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7BF"/>
    <w:rPr>
      <w:rFonts w:eastAsia="Times New Roman"/>
      <w:sz w:val="24"/>
      <w:szCs w:val="24"/>
      <w:lang w:val="en-US" w:eastAsia="en-US"/>
    </w:rPr>
  </w:style>
  <w:style w:type="paragraph" w:styleId="Heading1">
    <w:name w:val="heading 1"/>
    <w:basedOn w:val="Normal"/>
    <w:next w:val="Normal"/>
    <w:qFormat/>
    <w:rsid w:val="009C17BF"/>
    <w:pPr>
      <w:keepNext/>
      <w:outlineLvl w:val="0"/>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4E36A9"/>
    <w:rPr>
      <w:rFonts w:ascii="Century Gothic" w:hAnsi="Century Gothic" w:cs="Arial"/>
      <w:sz w:val="20"/>
      <w:szCs w:val="20"/>
    </w:rPr>
  </w:style>
  <w:style w:type="paragraph" w:styleId="CommentText">
    <w:name w:val="annotation text"/>
    <w:basedOn w:val="Normal"/>
    <w:link w:val="CommentTextChar"/>
    <w:uiPriority w:val="99"/>
    <w:semiHidden/>
    <w:rsid w:val="009C17BF"/>
    <w:rPr>
      <w:sz w:val="20"/>
      <w:szCs w:val="20"/>
    </w:rPr>
  </w:style>
  <w:style w:type="paragraph" w:styleId="BodyText">
    <w:name w:val="Body Text"/>
    <w:basedOn w:val="Normal"/>
    <w:rsid w:val="009C17BF"/>
    <w:pPr>
      <w:spacing w:line="480" w:lineRule="auto"/>
      <w:jc w:val="center"/>
    </w:pPr>
  </w:style>
  <w:style w:type="character" w:styleId="Hyperlink">
    <w:name w:val="Hyperlink"/>
    <w:rsid w:val="00294BF3"/>
    <w:rPr>
      <w:color w:val="0000FF"/>
      <w:u w:val="single"/>
    </w:rPr>
  </w:style>
  <w:style w:type="paragraph" w:styleId="BalloonText">
    <w:name w:val="Balloon Text"/>
    <w:basedOn w:val="Normal"/>
    <w:link w:val="BalloonTextChar"/>
    <w:rsid w:val="00830F19"/>
    <w:rPr>
      <w:rFonts w:ascii="Tahoma" w:hAnsi="Tahoma" w:cs="Tahoma"/>
      <w:sz w:val="16"/>
      <w:szCs w:val="16"/>
    </w:rPr>
  </w:style>
  <w:style w:type="character" w:customStyle="1" w:styleId="BalloonTextChar">
    <w:name w:val="Balloon Text Char"/>
    <w:link w:val="BalloonText"/>
    <w:rsid w:val="00830F19"/>
    <w:rPr>
      <w:rFonts w:ascii="Tahoma" w:eastAsia="Times New Roman" w:hAnsi="Tahoma" w:cs="Tahoma"/>
      <w:sz w:val="16"/>
      <w:szCs w:val="16"/>
    </w:rPr>
  </w:style>
  <w:style w:type="paragraph" w:styleId="Header">
    <w:name w:val="header"/>
    <w:basedOn w:val="Normal"/>
    <w:link w:val="HeaderChar"/>
    <w:rsid w:val="00B32C47"/>
    <w:pPr>
      <w:tabs>
        <w:tab w:val="center" w:pos="4680"/>
        <w:tab w:val="right" w:pos="9360"/>
      </w:tabs>
    </w:pPr>
  </w:style>
  <w:style w:type="character" w:customStyle="1" w:styleId="HeaderChar">
    <w:name w:val="Header Char"/>
    <w:link w:val="Header"/>
    <w:rsid w:val="00B32C47"/>
    <w:rPr>
      <w:rFonts w:eastAsia="Times New Roman"/>
      <w:sz w:val="24"/>
      <w:szCs w:val="24"/>
      <w:lang w:eastAsia="en-US"/>
    </w:rPr>
  </w:style>
  <w:style w:type="paragraph" w:styleId="Footer">
    <w:name w:val="footer"/>
    <w:basedOn w:val="Normal"/>
    <w:link w:val="FooterChar"/>
    <w:uiPriority w:val="99"/>
    <w:rsid w:val="00B32C47"/>
    <w:pPr>
      <w:tabs>
        <w:tab w:val="center" w:pos="4680"/>
        <w:tab w:val="right" w:pos="9360"/>
      </w:tabs>
    </w:pPr>
  </w:style>
  <w:style w:type="character" w:customStyle="1" w:styleId="FooterChar">
    <w:name w:val="Footer Char"/>
    <w:link w:val="Footer"/>
    <w:uiPriority w:val="99"/>
    <w:rsid w:val="00B32C47"/>
    <w:rPr>
      <w:rFonts w:eastAsia="Times New Roman"/>
      <w:sz w:val="24"/>
      <w:szCs w:val="24"/>
      <w:lang w:eastAsia="en-US"/>
    </w:rPr>
  </w:style>
  <w:style w:type="character" w:customStyle="1" w:styleId="StyleTextStyleSAP-SERIF2002-Regular10ptLatinSAP-SANS20">
    <w:name w:val="Style (Text) Style SAP-SERIF2002-Regular 10 pt + (Latin) SAP-SANS20..."/>
    <w:rsid w:val="00B32C47"/>
    <w:rPr>
      <w:rFonts w:ascii="SAP-SANS2002-Light" w:hAnsi="SAP-SANS2002-Light"/>
      <w:sz w:val="20"/>
      <w:lang w:val="en-US"/>
    </w:rPr>
  </w:style>
  <w:style w:type="character" w:customStyle="1" w:styleId="KapitelberschriftStyleSAP-SANS2002-Bold10ptBold">
    <w:name w:val="(Kapitelüberschrift) Style SAP-SANS2002-Bold 10 pt Bold"/>
    <w:rsid w:val="00B32C47"/>
    <w:rPr>
      <w:rFonts w:ascii="SAP-SANS2002-Bold" w:hAnsi="SAP-SANS2002-Bold"/>
      <w:bCs/>
      <w:sz w:val="20"/>
      <w:lang w:val="en-US"/>
    </w:rPr>
  </w:style>
  <w:style w:type="character" w:customStyle="1" w:styleId="StyleTextStyleSAP-SANS2002-Regular10ptLatinSAP-SANS20">
    <w:name w:val="Style (Text) Style SAP-SANS2002-Regular 10 pt + (Latin) SAP-SANS20..."/>
    <w:rsid w:val="00B32C47"/>
    <w:rPr>
      <w:rFonts w:ascii="SAP-SANS2002-Light" w:hAnsi="SAP-SANS2002-Light"/>
      <w:sz w:val="20"/>
      <w:lang w:val="en-US"/>
    </w:rPr>
  </w:style>
  <w:style w:type="paragraph" w:styleId="NormalWeb">
    <w:name w:val="Normal (Web)"/>
    <w:basedOn w:val="Normal"/>
    <w:uiPriority w:val="99"/>
    <w:unhideWhenUsed/>
    <w:rsid w:val="004772BD"/>
    <w:pPr>
      <w:spacing w:before="100" w:beforeAutospacing="1" w:after="100" w:afterAutospacing="1"/>
    </w:pPr>
    <w:rPr>
      <w:lang w:val="de-DE" w:eastAsia="de-DE"/>
    </w:rPr>
  </w:style>
  <w:style w:type="character" w:styleId="CommentReference">
    <w:name w:val="annotation reference"/>
    <w:basedOn w:val="DefaultParagraphFont"/>
    <w:uiPriority w:val="99"/>
    <w:rsid w:val="00EC3BCE"/>
    <w:rPr>
      <w:sz w:val="16"/>
      <w:szCs w:val="16"/>
    </w:rPr>
  </w:style>
  <w:style w:type="paragraph" w:styleId="CommentSubject">
    <w:name w:val="annotation subject"/>
    <w:basedOn w:val="CommentText"/>
    <w:next w:val="CommentText"/>
    <w:link w:val="CommentSubjectChar"/>
    <w:rsid w:val="00EC3BCE"/>
    <w:rPr>
      <w:b/>
      <w:bCs/>
    </w:rPr>
  </w:style>
  <w:style w:type="character" w:customStyle="1" w:styleId="CommentTextChar">
    <w:name w:val="Comment Text Char"/>
    <w:basedOn w:val="DefaultParagraphFont"/>
    <w:link w:val="CommentText"/>
    <w:uiPriority w:val="99"/>
    <w:semiHidden/>
    <w:rsid w:val="00EC3BCE"/>
    <w:rPr>
      <w:rFonts w:eastAsia="Times New Roman"/>
      <w:lang w:val="en-US" w:eastAsia="en-US"/>
    </w:rPr>
  </w:style>
  <w:style w:type="character" w:customStyle="1" w:styleId="CommentSubjectChar">
    <w:name w:val="Comment Subject Char"/>
    <w:basedOn w:val="CommentTextChar"/>
    <w:link w:val="CommentSubject"/>
    <w:rsid w:val="00EC3BCE"/>
    <w:rPr>
      <w:rFonts w:eastAsia="Times New Roman"/>
      <w:lang w:val="en-US" w:eastAsia="en-US"/>
    </w:rPr>
  </w:style>
  <w:style w:type="character" w:styleId="UnresolvedMention">
    <w:name w:val="Unresolved Mention"/>
    <w:basedOn w:val="DefaultParagraphFont"/>
    <w:uiPriority w:val="99"/>
    <w:semiHidden/>
    <w:unhideWhenUsed/>
    <w:rsid w:val="00DE68A1"/>
    <w:rPr>
      <w:color w:val="605E5C"/>
      <w:shd w:val="clear" w:color="auto" w:fill="E1DFDD"/>
    </w:rPr>
  </w:style>
  <w:style w:type="character" w:styleId="FollowedHyperlink">
    <w:name w:val="FollowedHyperlink"/>
    <w:basedOn w:val="DefaultParagraphFont"/>
    <w:semiHidden/>
    <w:unhideWhenUsed/>
    <w:rsid w:val="005778B9"/>
    <w:rPr>
      <w:color w:val="800080" w:themeColor="followedHyperlink"/>
      <w:u w:val="single"/>
    </w:rPr>
  </w:style>
  <w:style w:type="paragraph" w:styleId="Revision">
    <w:name w:val="Revision"/>
    <w:hidden/>
    <w:uiPriority w:val="99"/>
    <w:semiHidden/>
    <w:rsid w:val="00A81C5A"/>
    <w:rPr>
      <w:rFonts w:eastAsia="Times New Roman"/>
      <w:sz w:val="24"/>
      <w:szCs w:val="24"/>
      <w:lang w:val="en-US" w:eastAsia="en-US"/>
    </w:rPr>
  </w:style>
  <w:style w:type="paragraph" w:styleId="ListParagraph">
    <w:name w:val="List Paragraph"/>
    <w:basedOn w:val="Normal"/>
    <w:uiPriority w:val="34"/>
    <w:qFormat/>
    <w:rsid w:val="00BA3E70"/>
    <w:pPr>
      <w:ind w:left="720"/>
      <w:contextualSpacing/>
    </w:pPr>
  </w:style>
  <w:style w:type="paragraph" w:customStyle="1" w:styleId="xmsonormal">
    <w:name w:val="x_msonormal"/>
    <w:basedOn w:val="Normal"/>
    <w:rsid w:val="00363C2B"/>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2950060">
      <w:bodyDiv w:val="1"/>
      <w:marLeft w:val="0"/>
      <w:marRight w:val="0"/>
      <w:marTop w:val="0"/>
      <w:marBottom w:val="0"/>
      <w:divBdr>
        <w:top w:val="none" w:sz="0" w:space="0" w:color="auto"/>
        <w:left w:val="none" w:sz="0" w:space="0" w:color="auto"/>
        <w:bottom w:val="none" w:sz="0" w:space="0" w:color="auto"/>
        <w:right w:val="none" w:sz="0" w:space="0" w:color="auto"/>
      </w:divBdr>
    </w:div>
    <w:div w:id="1577320618">
      <w:bodyDiv w:val="1"/>
      <w:marLeft w:val="0"/>
      <w:marRight w:val="0"/>
      <w:marTop w:val="0"/>
      <w:marBottom w:val="0"/>
      <w:divBdr>
        <w:top w:val="none" w:sz="0" w:space="0" w:color="auto"/>
        <w:left w:val="none" w:sz="0" w:space="0" w:color="auto"/>
        <w:bottom w:val="none" w:sz="0" w:space="0" w:color="auto"/>
        <w:right w:val="none" w:sz="0" w:space="0" w:color="auto"/>
      </w:divBdr>
    </w:div>
    <w:div w:id="2111466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ap.com/copyrigh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tore.sap.com/e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store.sap.com/dcp/en/product/display-2002001017_live_v1"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origentech.com"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78a1e81-bb1f-41c7-b337-50c18a41b515">
      <Terms xmlns="http://schemas.microsoft.com/office/infopath/2007/PartnerControls"/>
    </lcf76f155ced4ddcb4097134ff3c332f>
    <TaxCatchAll xmlns="1caed15e-bd9e-4649-90a4-402be19da57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6F44C6FE708E5943BBEE065E009735DE" ma:contentTypeVersion="14" ma:contentTypeDescription="Criar um novo documento." ma:contentTypeScope="" ma:versionID="1e52f2c423aec7115e4ab594334ad1dc">
  <xsd:schema xmlns:xsd="http://www.w3.org/2001/XMLSchema" xmlns:xs="http://www.w3.org/2001/XMLSchema" xmlns:p="http://schemas.microsoft.com/office/2006/metadata/properties" xmlns:ns2="278a1e81-bb1f-41c7-b337-50c18a41b515" xmlns:ns3="1caed15e-bd9e-4649-90a4-402be19da573" targetNamespace="http://schemas.microsoft.com/office/2006/metadata/properties" ma:root="true" ma:fieldsID="f7c53d39bae6c02489af57e76478c692" ns2:_="" ns3:_="">
    <xsd:import namespace="278a1e81-bb1f-41c7-b337-50c18a41b515"/>
    <xsd:import namespace="1caed15e-bd9e-4649-90a4-402be19da5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8a1e81-bb1f-41c7-b337-50c18a41b5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Etiquetas de Imagem" ma:readOnly="false" ma:fieldId="{5cf76f15-5ced-4ddc-b409-7134ff3c332f}" ma:taxonomyMulti="true" ma:sspId="ecb70aec-5793-4cab-a147-5ae31053fa3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caed15e-bd9e-4649-90a4-402be19da573" elementFormDefault="qualified">
    <xsd:import namespace="http://schemas.microsoft.com/office/2006/documentManagement/types"/>
    <xsd:import namespace="http://schemas.microsoft.com/office/infopath/2007/PartnerControls"/>
    <xsd:element name="SharedWithUsers" ma:index="10"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hes de Partilhado Com" ma:internalName="SharedWithDetails" ma:readOnly="true">
      <xsd:simpleType>
        <xsd:restriction base="dms:Note">
          <xsd:maxLength value="255"/>
        </xsd:restriction>
      </xsd:simpleType>
    </xsd:element>
    <xsd:element name="TaxCatchAll" ma:index="14" nillable="true" ma:displayName="Taxonomy Catch All Column" ma:hidden="true" ma:list="{4be507f9-d42c-421e-9fa1-fb18177162e2}" ma:internalName="TaxCatchAll" ma:showField="CatchAllData" ma:web="1caed15e-bd9e-4649-90a4-402be19da5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9C38B3-76C2-40F4-B0AA-972460946FC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A1986EC-6429-4ED2-8494-60CBE9DAA3DF}"/>
</file>

<file path=customXml/itemProps3.xml><?xml version="1.0" encoding="utf-8"?>
<ds:datastoreItem xmlns:ds="http://schemas.openxmlformats.org/officeDocument/2006/customXml" ds:itemID="{5788739D-2E2C-4A03-B3F2-CB5C637CC5A7}">
  <ds:schemaRefs>
    <ds:schemaRef ds:uri="http://schemas.openxmlformats.org/officeDocument/2006/bibliography"/>
  </ds:schemaRefs>
</ds:datastoreItem>
</file>

<file path=customXml/itemProps4.xml><?xml version="1.0" encoding="utf-8"?>
<ds:datastoreItem xmlns:ds="http://schemas.openxmlformats.org/officeDocument/2006/customXml" ds:itemID="{8DA4B2DE-84B4-4412-8D07-9D1D372A8E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99</TotalTime>
  <Pages>2</Pages>
  <Words>718</Words>
  <Characters>4098</Characters>
  <Application>Microsoft Office Word</Application>
  <DocSecurity>0</DocSecurity>
  <Lines>34</Lines>
  <Paragraphs>9</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McKendry Communications</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D053979</dc:creator>
  <cp:lastModifiedBy>Colamussi, Gustavo</cp:lastModifiedBy>
  <cp:revision>21</cp:revision>
  <cp:lastPrinted>2015-09-24T21:06:00Z</cp:lastPrinted>
  <dcterms:created xsi:type="dcterms:W3CDTF">2022-10-25T13:37:00Z</dcterms:created>
  <dcterms:modified xsi:type="dcterms:W3CDTF">2024-08-12T18:12:00Z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0x0101006F44C6FE708E5943BBEE065E009735DE</vt:lpwstr>
  </property>
  <property fmtid="{D5CDD505-2E9C-101B-9397-08002B2CF9AE}" pid="4" name="MSIP_Label_51e9b6e7-e4bc-422b-b136-be52bca82e7c_Enabled">
    <vt:lpwstr>true</vt:lpwstr>
  </property>
  <property fmtid="{D5CDD505-2E9C-101B-9397-08002B2CF9AE}" pid="5" name="MSIP_Label_51e9b6e7-e4bc-422b-b136-be52bca82e7c_SetDate">
    <vt:lpwstr>2022-10-25T13:37:17Z</vt:lpwstr>
  </property>
  <property fmtid="{D5CDD505-2E9C-101B-9397-08002B2CF9AE}" pid="6" name="MSIP_Label_51e9b6e7-e4bc-422b-b136-be52bca82e7c_Method">
    <vt:lpwstr>Privileged</vt:lpwstr>
  </property>
  <property fmtid="{D5CDD505-2E9C-101B-9397-08002B2CF9AE}" pid="7" name="MSIP_Label_51e9b6e7-e4bc-422b-b136-be52bca82e7c_Name">
    <vt:lpwstr>51e9b6e7-e4bc-422b-b136-be52bca82e7c</vt:lpwstr>
  </property>
  <property fmtid="{D5CDD505-2E9C-101B-9397-08002B2CF9AE}" pid="8" name="MSIP_Label_51e9b6e7-e4bc-422b-b136-be52bca82e7c_SiteId">
    <vt:lpwstr>42f7676c-f455-423c-82f6-dc2d99791af7</vt:lpwstr>
  </property>
  <property fmtid="{D5CDD505-2E9C-101B-9397-08002B2CF9AE}" pid="9" name="MSIP_Label_51e9b6e7-e4bc-422b-b136-be52bca82e7c_ActionId">
    <vt:lpwstr>eacaccc2-9dd0-4bd1-aa7a-3380eca2555b</vt:lpwstr>
  </property>
  <property fmtid="{D5CDD505-2E9C-101B-9397-08002B2CF9AE}" pid="10" name="MSIP_Label_51e9b6e7-e4bc-422b-b136-be52bca82e7c_ContentBits">
    <vt:lpwstr>2</vt:lpwstr>
  </property>
</Properties>
</file>